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A2" w:rsidRDefault="00765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F594F" w:rsidRDefault="00CF594F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B672BE" wp14:editId="4E5C8A49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F1340B" w:rsidTr="00544606">
        <w:tc>
          <w:tcPr>
            <w:tcW w:w="4572" w:type="dxa"/>
          </w:tcPr>
          <w:p w:rsidR="00544606" w:rsidRPr="00F1340B" w:rsidRDefault="00544606" w:rsidP="007653A2">
            <w:pPr>
              <w:keepNext/>
              <w:ind w:left="-108" w:firstLine="108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692DBE" w:rsidP="00CF594F">
      <w:pPr>
        <w:spacing w:after="0"/>
        <w:ind w:right="4393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r w:rsidR="00CF594F"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9AD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1509AD">
        <w:rPr>
          <w:rFonts w:ascii="Arial" w:hAnsi="Arial" w:cs="Arial"/>
          <w:sz w:val="24"/>
          <w:szCs w:val="24"/>
        </w:rPr>
        <w:t xml:space="preserve">22.03.2023 № 5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1509AD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1509AD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94F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CF594F">
        <w:rPr>
          <w:rFonts w:ascii="Arial" w:hAnsi="Arial" w:cs="Arial"/>
          <w:sz w:val="24"/>
          <w:szCs w:val="24"/>
        </w:rPr>
        <w:t>5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CF594F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CF594F">
        <w:rPr>
          <w:rFonts w:ascii="Arial" w:hAnsi="Arial" w:cs="Arial"/>
          <w:sz w:val="24"/>
          <w:szCs w:val="24"/>
        </w:rPr>
        <w:t xml:space="preserve"> 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F594F">
        <w:rPr>
          <w:rFonts w:ascii="Arial" w:hAnsi="Arial" w:cs="Arial"/>
          <w:sz w:val="24"/>
          <w:szCs w:val="24"/>
        </w:rPr>
        <w:t>Староромашкинского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</w:t>
      </w:r>
      <w:proofErr w:type="spellStart"/>
      <w:r w:rsidR="00CF594F">
        <w:rPr>
          <w:rFonts w:ascii="Arial" w:hAnsi="Arial" w:cs="Arial"/>
          <w:sz w:val="24"/>
          <w:szCs w:val="24"/>
        </w:rPr>
        <w:t>Р.Г.Давлетшина</w:t>
      </w:r>
      <w:proofErr w:type="spellEnd"/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1509AD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CF594F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5197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Vxz</cp:lastModifiedBy>
  <cp:revision>8</cp:revision>
  <cp:lastPrinted>2023-03-24T08:14:00Z</cp:lastPrinted>
  <dcterms:created xsi:type="dcterms:W3CDTF">2025-08-08T11:32:00Z</dcterms:created>
  <dcterms:modified xsi:type="dcterms:W3CDTF">2025-08-11T08:15:00Z</dcterms:modified>
</cp:coreProperties>
</file>