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56" w:rsidRPr="00063E56" w:rsidRDefault="00063E56" w:rsidP="00063E56">
      <w:pPr>
        <w:jc w:val="right"/>
        <w:rPr>
          <w:rFonts w:ascii="Arial" w:hAnsi="Arial" w:cs="Arial"/>
          <w:bCs/>
          <w:iCs/>
        </w:rPr>
      </w:pPr>
      <w:r w:rsidRPr="00063E56">
        <w:rPr>
          <w:rFonts w:ascii="Arial" w:hAnsi="Arial" w:cs="Arial"/>
          <w:bCs/>
          <w:iCs/>
        </w:rPr>
        <w:t>ПРОЕКТ</w:t>
      </w:r>
    </w:p>
    <w:p w:rsidR="00063E56" w:rsidRPr="00063E56" w:rsidRDefault="00063E56" w:rsidP="00063E56">
      <w:pPr>
        <w:jc w:val="center"/>
        <w:rPr>
          <w:rFonts w:ascii="Arial" w:hAnsi="Arial" w:cs="Arial"/>
          <w:bCs/>
          <w:iCs/>
        </w:rPr>
      </w:pPr>
      <w:r w:rsidRPr="00063E56">
        <w:rPr>
          <w:rFonts w:ascii="Arial" w:hAnsi="Arial" w:cs="Arial"/>
          <w:bCs/>
          <w:iCs/>
        </w:rPr>
        <w:t>Совет Чистопольско-Высельского</w:t>
      </w:r>
    </w:p>
    <w:p w:rsidR="00063E56" w:rsidRPr="00063E56" w:rsidRDefault="00063E56" w:rsidP="00063E56">
      <w:pPr>
        <w:jc w:val="center"/>
        <w:rPr>
          <w:rFonts w:ascii="Arial" w:hAnsi="Arial" w:cs="Arial"/>
          <w:bCs/>
          <w:iCs/>
        </w:rPr>
      </w:pPr>
      <w:r w:rsidRPr="00063E56">
        <w:rPr>
          <w:rFonts w:ascii="Arial" w:hAnsi="Arial" w:cs="Arial"/>
          <w:bCs/>
          <w:iCs/>
        </w:rPr>
        <w:t xml:space="preserve"> сельского поселения Чистопольского муниципального</w:t>
      </w:r>
    </w:p>
    <w:p w:rsidR="00063E56" w:rsidRPr="00063E56" w:rsidRDefault="00063E56" w:rsidP="00063E56">
      <w:pPr>
        <w:jc w:val="center"/>
        <w:rPr>
          <w:rFonts w:ascii="Arial" w:hAnsi="Arial" w:cs="Arial"/>
          <w:bCs/>
          <w:iCs/>
        </w:rPr>
      </w:pPr>
      <w:r w:rsidRPr="00063E56">
        <w:rPr>
          <w:rFonts w:ascii="Arial" w:hAnsi="Arial" w:cs="Arial"/>
          <w:bCs/>
          <w:iCs/>
        </w:rPr>
        <w:t>района 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063E56" w:rsidRDefault="00ED45EB" w:rsidP="004A5A78">
      <w:pPr>
        <w:pStyle w:val="1"/>
        <w:jc w:val="left"/>
        <w:rPr>
          <w:rFonts w:ascii="Arial" w:hAnsi="Arial" w:cs="Arial"/>
          <w:b w:val="0"/>
        </w:rPr>
      </w:pPr>
      <w:r w:rsidRPr="00063E56">
        <w:rPr>
          <w:rFonts w:ascii="Arial" w:hAnsi="Arial" w:cs="Arial"/>
          <w:b w:val="0"/>
        </w:rPr>
        <w:t xml:space="preserve">от </w:t>
      </w:r>
      <w:r w:rsidR="00EB2450" w:rsidRPr="00063E56">
        <w:rPr>
          <w:rFonts w:ascii="Arial" w:hAnsi="Arial" w:cs="Arial"/>
          <w:b w:val="0"/>
        </w:rPr>
        <w:t>___</w:t>
      </w:r>
      <w:r w:rsidR="00642F8A" w:rsidRPr="00063E56">
        <w:rPr>
          <w:rFonts w:ascii="Arial" w:hAnsi="Arial" w:cs="Arial"/>
          <w:b w:val="0"/>
        </w:rPr>
        <w:t>.</w:t>
      </w:r>
      <w:r w:rsidR="00EB2450" w:rsidRPr="00063E56">
        <w:rPr>
          <w:rFonts w:ascii="Arial" w:hAnsi="Arial" w:cs="Arial"/>
          <w:b w:val="0"/>
        </w:rPr>
        <w:t>12</w:t>
      </w:r>
      <w:r w:rsidR="00642F8A" w:rsidRPr="00063E56">
        <w:rPr>
          <w:rFonts w:ascii="Arial" w:hAnsi="Arial" w:cs="Arial"/>
          <w:b w:val="0"/>
        </w:rPr>
        <w:t>.</w:t>
      </w:r>
      <w:r w:rsidR="00CA10CF" w:rsidRPr="00063E56">
        <w:rPr>
          <w:rFonts w:ascii="Arial" w:hAnsi="Arial" w:cs="Arial"/>
          <w:b w:val="0"/>
        </w:rPr>
        <w:t>202</w:t>
      </w:r>
      <w:r w:rsidR="009300DA" w:rsidRPr="00063E56">
        <w:rPr>
          <w:rFonts w:ascii="Arial" w:hAnsi="Arial" w:cs="Arial"/>
          <w:b w:val="0"/>
        </w:rPr>
        <w:t>3</w:t>
      </w:r>
      <w:r w:rsidRPr="00063E56">
        <w:rPr>
          <w:rFonts w:ascii="Arial" w:hAnsi="Arial" w:cs="Arial"/>
          <w:b w:val="0"/>
        </w:rPr>
        <w:t xml:space="preserve">                                                                     </w:t>
      </w:r>
      <w:r w:rsidR="00CA10CF" w:rsidRPr="00063E56">
        <w:rPr>
          <w:rFonts w:ascii="Arial" w:hAnsi="Arial" w:cs="Arial"/>
          <w:b w:val="0"/>
        </w:rPr>
        <w:t xml:space="preserve">                 </w:t>
      </w:r>
      <w:r w:rsidRPr="00063E56">
        <w:rPr>
          <w:rFonts w:ascii="Arial" w:hAnsi="Arial" w:cs="Arial"/>
          <w:b w:val="0"/>
        </w:rPr>
        <w:t xml:space="preserve">    </w:t>
      </w:r>
      <w:r w:rsidR="00642F8A" w:rsidRPr="00063E56">
        <w:rPr>
          <w:rFonts w:ascii="Arial" w:hAnsi="Arial" w:cs="Arial"/>
          <w:b w:val="0"/>
        </w:rPr>
        <w:t xml:space="preserve">     </w:t>
      </w:r>
      <w:r w:rsidRPr="00063E56">
        <w:rPr>
          <w:rFonts w:ascii="Arial" w:hAnsi="Arial" w:cs="Arial"/>
          <w:b w:val="0"/>
        </w:rPr>
        <w:t>№</w:t>
      </w:r>
      <w:r w:rsidR="00000ED5" w:rsidRPr="00063E56">
        <w:rPr>
          <w:rFonts w:ascii="Arial" w:hAnsi="Arial" w:cs="Arial"/>
          <w:b w:val="0"/>
        </w:rPr>
        <w:t xml:space="preserve"> </w:t>
      </w:r>
      <w:r w:rsidR="00EB2450" w:rsidRPr="00063E56">
        <w:rPr>
          <w:rFonts w:ascii="Arial" w:hAnsi="Arial" w:cs="Arial"/>
          <w:b w:val="0"/>
        </w:rPr>
        <w:t>____</w:t>
      </w:r>
    </w:p>
    <w:p w:rsidR="00AA2C3C" w:rsidRPr="00063E56" w:rsidRDefault="00AA2C3C" w:rsidP="004A5A78">
      <w:pPr>
        <w:ind w:firstLine="567"/>
        <w:rPr>
          <w:rFonts w:ascii="Arial" w:hAnsi="Arial" w:cs="Arial"/>
        </w:rPr>
      </w:pPr>
    </w:p>
    <w:p w:rsidR="00605CF4" w:rsidRPr="00063E56" w:rsidRDefault="00605CF4" w:rsidP="004A5A78">
      <w:pPr>
        <w:rPr>
          <w:rFonts w:ascii="Arial" w:hAnsi="Arial" w:cs="Arial"/>
        </w:rPr>
      </w:pPr>
      <w:r w:rsidRPr="00063E56">
        <w:rPr>
          <w:rFonts w:ascii="Arial" w:hAnsi="Arial" w:cs="Arial"/>
        </w:rPr>
        <w:t xml:space="preserve">О </w:t>
      </w:r>
      <w:r w:rsidR="00063E56" w:rsidRPr="00063E56">
        <w:rPr>
          <w:rFonts w:ascii="Arial" w:hAnsi="Arial" w:cs="Arial"/>
        </w:rPr>
        <w:t>внесении изменений</w:t>
      </w:r>
      <w:r w:rsidRPr="00063E56">
        <w:rPr>
          <w:rFonts w:ascii="Arial" w:hAnsi="Arial" w:cs="Arial"/>
        </w:rPr>
        <w:t xml:space="preserve"> и дополнений </w:t>
      </w:r>
    </w:p>
    <w:p w:rsidR="00605CF4" w:rsidRPr="00063E56" w:rsidRDefault="00605CF4" w:rsidP="004A5A78">
      <w:pPr>
        <w:rPr>
          <w:rFonts w:ascii="Arial" w:hAnsi="Arial" w:cs="Arial"/>
        </w:rPr>
      </w:pPr>
      <w:r w:rsidRPr="00063E56">
        <w:rPr>
          <w:rFonts w:ascii="Arial" w:hAnsi="Arial" w:cs="Arial"/>
        </w:rPr>
        <w:t xml:space="preserve">в Устав муниципального образования </w:t>
      </w:r>
    </w:p>
    <w:p w:rsidR="00605CF4" w:rsidRPr="00063E56" w:rsidRDefault="004A5A78" w:rsidP="004A5A78">
      <w:pPr>
        <w:rPr>
          <w:rFonts w:ascii="Arial" w:hAnsi="Arial" w:cs="Arial"/>
        </w:rPr>
      </w:pPr>
      <w:r w:rsidRPr="00063E56">
        <w:rPr>
          <w:rFonts w:ascii="Arial" w:hAnsi="Arial" w:cs="Arial"/>
        </w:rPr>
        <w:t>«</w:t>
      </w:r>
      <w:r w:rsidR="00063E56">
        <w:rPr>
          <w:rFonts w:ascii="Arial" w:hAnsi="Arial" w:cs="Arial"/>
        </w:rPr>
        <w:t>Чистопольско-Высельское</w:t>
      </w:r>
      <w:r w:rsidR="00CA10CF" w:rsidRPr="00063E56">
        <w:rPr>
          <w:rFonts w:ascii="Arial" w:hAnsi="Arial" w:cs="Arial"/>
        </w:rPr>
        <w:t xml:space="preserve"> </w:t>
      </w:r>
      <w:r w:rsidR="00605CF4" w:rsidRPr="00063E56">
        <w:rPr>
          <w:rFonts w:ascii="Arial" w:hAnsi="Arial" w:cs="Arial"/>
          <w:bCs/>
        </w:rPr>
        <w:t>сельское поселение</w:t>
      </w:r>
      <w:r w:rsidRPr="00063E56">
        <w:rPr>
          <w:rFonts w:ascii="Arial" w:hAnsi="Arial" w:cs="Arial"/>
        </w:rPr>
        <w:t>»</w:t>
      </w:r>
    </w:p>
    <w:p w:rsidR="00605CF4" w:rsidRPr="00063E56" w:rsidRDefault="00605CF4" w:rsidP="004A5A78">
      <w:pPr>
        <w:rPr>
          <w:rFonts w:ascii="Arial" w:hAnsi="Arial" w:cs="Arial"/>
        </w:rPr>
      </w:pPr>
      <w:r w:rsidRPr="00063E56">
        <w:rPr>
          <w:rFonts w:ascii="Arial" w:hAnsi="Arial" w:cs="Arial"/>
        </w:rPr>
        <w:t xml:space="preserve">Чистопольского муниципального </w:t>
      </w:r>
    </w:p>
    <w:p w:rsidR="00605CF4" w:rsidRPr="00063E56" w:rsidRDefault="0050091E" w:rsidP="004A5A78">
      <w:pPr>
        <w:rPr>
          <w:rFonts w:ascii="Arial" w:hAnsi="Arial" w:cs="Arial"/>
          <w:bCs/>
          <w:iCs/>
        </w:rPr>
      </w:pPr>
      <w:r w:rsidRPr="00063E56">
        <w:rPr>
          <w:rFonts w:ascii="Arial" w:hAnsi="Arial" w:cs="Arial"/>
        </w:rPr>
        <w:t>р</w:t>
      </w:r>
      <w:r w:rsidR="00605CF4" w:rsidRPr="00063E56">
        <w:rPr>
          <w:rFonts w:ascii="Arial" w:hAnsi="Arial" w:cs="Arial"/>
        </w:rPr>
        <w:t xml:space="preserve">айона </w:t>
      </w:r>
      <w:r w:rsidR="00605CF4" w:rsidRPr="00063E56">
        <w:rPr>
          <w:rFonts w:ascii="Arial" w:hAnsi="Arial" w:cs="Arial"/>
          <w:bCs/>
          <w:iCs/>
        </w:rPr>
        <w:t xml:space="preserve">Республики Татарстан </w:t>
      </w:r>
    </w:p>
    <w:p w:rsidR="00605CF4" w:rsidRPr="00063E56" w:rsidRDefault="00605CF4" w:rsidP="004A5A78">
      <w:pPr>
        <w:ind w:firstLine="567"/>
        <w:rPr>
          <w:rFonts w:ascii="Arial" w:hAnsi="Arial" w:cs="Arial"/>
        </w:rPr>
      </w:pPr>
    </w:p>
    <w:p w:rsidR="00605CF4" w:rsidRPr="00063E56" w:rsidRDefault="0050091E" w:rsidP="004A5A78">
      <w:pPr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В</w:t>
      </w:r>
      <w:r w:rsidR="00605CF4" w:rsidRPr="00063E56">
        <w:rPr>
          <w:rFonts w:ascii="Arial" w:hAnsi="Arial" w:cs="Arial"/>
        </w:rPr>
        <w:t xml:space="preserve"> соответствии со статьей 44 Федерального закона от  6 октября 2003 года №131-ФЗ </w:t>
      </w:r>
      <w:r w:rsidR="004A5A78" w:rsidRPr="00063E56">
        <w:rPr>
          <w:rFonts w:ascii="Arial" w:hAnsi="Arial" w:cs="Arial"/>
        </w:rPr>
        <w:t>«</w:t>
      </w:r>
      <w:r w:rsidR="00605CF4" w:rsidRPr="00063E5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4A5A78" w:rsidRPr="00063E56">
        <w:rPr>
          <w:rFonts w:ascii="Arial" w:hAnsi="Arial" w:cs="Arial"/>
        </w:rPr>
        <w:t>»</w:t>
      </w:r>
      <w:r w:rsidR="00605CF4" w:rsidRPr="00063E56">
        <w:rPr>
          <w:rFonts w:ascii="Arial" w:hAnsi="Arial" w:cs="Arial"/>
        </w:rPr>
        <w:t xml:space="preserve">, Федеральным законом от 21 июля 2005 года № 97-ФЗ </w:t>
      </w:r>
      <w:r w:rsidR="004A5A78" w:rsidRPr="00063E56">
        <w:rPr>
          <w:rFonts w:ascii="Arial" w:hAnsi="Arial" w:cs="Arial"/>
        </w:rPr>
        <w:t>«</w:t>
      </w:r>
      <w:r w:rsidR="00605CF4" w:rsidRPr="00063E56">
        <w:rPr>
          <w:rFonts w:ascii="Arial" w:hAnsi="Arial" w:cs="Arial"/>
        </w:rPr>
        <w:t>О государственной регистрации уставов муниципальных образований</w:t>
      </w:r>
      <w:r w:rsidR="004A5A78" w:rsidRPr="00063E56">
        <w:rPr>
          <w:rFonts w:ascii="Arial" w:hAnsi="Arial" w:cs="Arial"/>
        </w:rPr>
        <w:t>»</w:t>
      </w:r>
      <w:r w:rsidR="00605CF4" w:rsidRPr="00063E56">
        <w:rPr>
          <w:rFonts w:ascii="Arial" w:hAnsi="Arial" w:cs="Arial"/>
        </w:rPr>
        <w:t xml:space="preserve">, статьей 7 Закона Республики Татарстан  от 28 июля 2004 года № 45-ЗРТ </w:t>
      </w:r>
      <w:r w:rsidR="004A5A78" w:rsidRPr="00063E56">
        <w:rPr>
          <w:rFonts w:ascii="Arial" w:hAnsi="Arial" w:cs="Arial"/>
        </w:rPr>
        <w:t>«</w:t>
      </w:r>
      <w:r w:rsidR="00605CF4" w:rsidRPr="00063E56">
        <w:rPr>
          <w:rFonts w:ascii="Arial" w:hAnsi="Arial" w:cs="Arial"/>
        </w:rPr>
        <w:t>О местном самоуправлении в Республике Татарстан</w:t>
      </w:r>
      <w:r w:rsidR="004A5A78" w:rsidRPr="00063E56">
        <w:rPr>
          <w:rFonts w:ascii="Arial" w:hAnsi="Arial" w:cs="Arial"/>
        </w:rPr>
        <w:t>»</w:t>
      </w:r>
      <w:r w:rsidR="00605CF4" w:rsidRPr="00063E56">
        <w:rPr>
          <w:rFonts w:ascii="Arial" w:hAnsi="Arial" w:cs="Arial"/>
        </w:rPr>
        <w:t xml:space="preserve">, </w:t>
      </w:r>
      <w:r w:rsidR="00605CF4" w:rsidRPr="00063E56">
        <w:rPr>
          <w:rFonts w:ascii="Arial" w:hAnsi="Arial" w:cs="Arial"/>
          <w:bCs/>
        </w:rPr>
        <w:t xml:space="preserve">статьями 84 – 86 Устава муниципального образования </w:t>
      </w:r>
      <w:r w:rsidR="004A5A78" w:rsidRPr="00063E56">
        <w:rPr>
          <w:rFonts w:ascii="Arial" w:hAnsi="Arial" w:cs="Arial"/>
          <w:bCs/>
        </w:rPr>
        <w:t>«</w:t>
      </w:r>
      <w:r w:rsidR="00063E56">
        <w:rPr>
          <w:rFonts w:ascii="Arial" w:hAnsi="Arial" w:cs="Arial"/>
        </w:rPr>
        <w:t>Чистопольско-Высельское</w:t>
      </w:r>
      <w:r w:rsidR="00CA10CF" w:rsidRPr="00063E56">
        <w:rPr>
          <w:rFonts w:ascii="Arial" w:hAnsi="Arial" w:cs="Arial"/>
          <w:bCs/>
        </w:rPr>
        <w:t xml:space="preserve"> </w:t>
      </w:r>
      <w:r w:rsidR="00605CF4" w:rsidRPr="00063E56">
        <w:rPr>
          <w:rFonts w:ascii="Arial" w:hAnsi="Arial" w:cs="Arial"/>
          <w:bCs/>
        </w:rPr>
        <w:t>сельское поселение</w:t>
      </w:r>
      <w:r w:rsidR="004A5A78" w:rsidRPr="00063E56">
        <w:rPr>
          <w:rFonts w:ascii="Arial" w:hAnsi="Arial" w:cs="Arial"/>
          <w:bCs/>
        </w:rPr>
        <w:t>»</w:t>
      </w:r>
      <w:r w:rsidR="00605CF4" w:rsidRPr="00063E56">
        <w:rPr>
          <w:rFonts w:ascii="Arial" w:hAnsi="Arial" w:cs="Arial"/>
          <w:bCs/>
        </w:rPr>
        <w:t xml:space="preserve"> Чистопольского   муниципального  района Республики Татарстан, </w:t>
      </w:r>
      <w:r w:rsidR="00605CF4" w:rsidRPr="00063E56">
        <w:rPr>
          <w:rFonts w:ascii="Arial" w:hAnsi="Arial" w:cs="Arial"/>
        </w:rPr>
        <w:t xml:space="preserve">Совет </w:t>
      </w:r>
      <w:r w:rsidR="00063E56">
        <w:rPr>
          <w:rFonts w:ascii="Arial" w:hAnsi="Arial" w:cs="Arial"/>
        </w:rPr>
        <w:t>Чистопольско-Высельского</w:t>
      </w:r>
      <w:r w:rsidR="00CA10CF" w:rsidRPr="00063E56">
        <w:rPr>
          <w:rFonts w:ascii="Arial" w:hAnsi="Arial" w:cs="Arial"/>
        </w:rPr>
        <w:t xml:space="preserve"> </w:t>
      </w:r>
      <w:r w:rsidR="00605CF4" w:rsidRPr="00063E56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605CF4" w:rsidRPr="00063E56" w:rsidRDefault="00605CF4" w:rsidP="004A5A78">
      <w:pPr>
        <w:ind w:firstLine="567"/>
        <w:jc w:val="both"/>
        <w:rPr>
          <w:rFonts w:ascii="Arial" w:hAnsi="Arial" w:cs="Arial"/>
        </w:rPr>
      </w:pPr>
    </w:p>
    <w:p w:rsidR="00605CF4" w:rsidRPr="00063E56" w:rsidRDefault="00605CF4" w:rsidP="004A5A78">
      <w:pPr>
        <w:ind w:firstLine="567"/>
        <w:jc w:val="center"/>
        <w:rPr>
          <w:rFonts w:ascii="Arial" w:hAnsi="Arial" w:cs="Arial"/>
        </w:rPr>
      </w:pPr>
      <w:r w:rsidRPr="00063E56">
        <w:rPr>
          <w:rFonts w:ascii="Arial" w:hAnsi="Arial" w:cs="Arial"/>
        </w:rPr>
        <w:t>РЕШ</w:t>
      </w:r>
      <w:r w:rsidR="005A0BE4" w:rsidRPr="00063E56">
        <w:rPr>
          <w:rFonts w:ascii="Arial" w:hAnsi="Arial" w:cs="Arial"/>
        </w:rPr>
        <w:t>ИЛ</w:t>
      </w:r>
      <w:r w:rsidRPr="00063E56">
        <w:rPr>
          <w:rFonts w:ascii="Arial" w:hAnsi="Arial" w:cs="Arial"/>
        </w:rPr>
        <w:t>:</w:t>
      </w:r>
    </w:p>
    <w:p w:rsidR="00605CF4" w:rsidRPr="00063E56" w:rsidRDefault="00605CF4" w:rsidP="004A5A78">
      <w:pPr>
        <w:pStyle w:val="a4"/>
        <w:ind w:firstLine="567"/>
        <w:rPr>
          <w:rFonts w:ascii="Arial" w:hAnsi="Arial" w:cs="Arial"/>
          <w:b w:val="0"/>
          <w:bCs w:val="0"/>
        </w:rPr>
      </w:pPr>
    </w:p>
    <w:p w:rsidR="00605CF4" w:rsidRPr="00063E56" w:rsidRDefault="00605CF4" w:rsidP="004A5A78">
      <w:pPr>
        <w:pStyle w:val="a5"/>
        <w:spacing w:after="0"/>
        <w:ind w:left="0" w:firstLine="567"/>
        <w:jc w:val="both"/>
        <w:rPr>
          <w:rFonts w:ascii="Arial" w:hAnsi="Arial" w:cs="Arial"/>
          <w:lang w:val="ru-RU"/>
        </w:rPr>
      </w:pPr>
      <w:r w:rsidRPr="00063E56">
        <w:rPr>
          <w:rFonts w:ascii="Arial" w:hAnsi="Arial" w:cs="Arial"/>
          <w:bCs/>
          <w:lang w:val="ru-RU"/>
        </w:rPr>
        <w:t xml:space="preserve">1. </w:t>
      </w:r>
      <w:r w:rsidRPr="00063E56">
        <w:rPr>
          <w:rFonts w:ascii="Arial" w:hAnsi="Arial" w:cs="Arial"/>
          <w:bCs/>
        </w:rPr>
        <w:t xml:space="preserve">Внести в </w:t>
      </w:r>
      <w:r w:rsidRPr="00063E56">
        <w:rPr>
          <w:rFonts w:ascii="Arial" w:hAnsi="Arial" w:cs="Arial"/>
        </w:rPr>
        <w:t xml:space="preserve">Устав муниципального образования </w:t>
      </w:r>
      <w:r w:rsidR="004A5A78" w:rsidRPr="00063E56">
        <w:rPr>
          <w:rFonts w:ascii="Arial" w:hAnsi="Arial" w:cs="Arial"/>
        </w:rPr>
        <w:t>«</w:t>
      </w:r>
      <w:r w:rsidR="00063E56">
        <w:rPr>
          <w:rFonts w:ascii="Arial" w:hAnsi="Arial" w:cs="Arial"/>
          <w:lang w:val="ru-RU"/>
        </w:rPr>
        <w:t>Чистопольско-Высельское</w:t>
      </w:r>
      <w:r w:rsidR="00000ED5" w:rsidRPr="00063E56">
        <w:rPr>
          <w:rFonts w:ascii="Arial" w:hAnsi="Arial" w:cs="Arial"/>
        </w:rPr>
        <w:t xml:space="preserve"> </w:t>
      </w:r>
      <w:r w:rsidRPr="00063E56">
        <w:rPr>
          <w:rFonts w:ascii="Arial" w:hAnsi="Arial" w:cs="Arial"/>
        </w:rPr>
        <w:t>сельское поселение</w:t>
      </w:r>
      <w:r w:rsidR="004A5A78" w:rsidRPr="00063E56">
        <w:rPr>
          <w:rFonts w:ascii="Arial" w:hAnsi="Arial" w:cs="Arial"/>
        </w:rPr>
        <w:t>»</w:t>
      </w:r>
      <w:r w:rsidRPr="00063E56">
        <w:rPr>
          <w:rFonts w:ascii="Arial" w:hAnsi="Arial" w:cs="Arial"/>
        </w:rPr>
        <w:t xml:space="preserve"> Чистопольского муниципального района Республики Татарстан следующие изменения</w:t>
      </w:r>
      <w:r w:rsidR="005706C2" w:rsidRPr="00063E56">
        <w:rPr>
          <w:rFonts w:ascii="Arial" w:hAnsi="Arial" w:cs="Arial"/>
          <w:lang w:val="ru-RU"/>
        </w:rPr>
        <w:t xml:space="preserve"> и дополнения</w:t>
      </w:r>
      <w:r w:rsidRPr="00063E56">
        <w:rPr>
          <w:rFonts w:ascii="Arial" w:hAnsi="Arial" w:cs="Arial"/>
        </w:rPr>
        <w:t>:</w:t>
      </w:r>
    </w:p>
    <w:p w:rsidR="00A63E44" w:rsidRPr="00063E56" w:rsidRDefault="00A63E44" w:rsidP="004A5A78">
      <w:pPr>
        <w:pStyle w:val="a5"/>
        <w:spacing w:after="0"/>
        <w:ind w:left="0" w:firstLine="567"/>
        <w:jc w:val="both"/>
        <w:rPr>
          <w:rFonts w:ascii="Arial" w:hAnsi="Arial" w:cs="Arial"/>
          <w:lang w:val="ru-RU"/>
        </w:rPr>
      </w:pPr>
    </w:p>
    <w:p w:rsidR="00FA1E40" w:rsidRPr="00063E56" w:rsidRDefault="00FA1E40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1.1. под</w:t>
      </w:r>
      <w:hyperlink r:id="rId8" w:history="1">
        <w:r w:rsidRPr="00063E56">
          <w:rPr>
            <w:rFonts w:ascii="Arial" w:hAnsi="Arial" w:cs="Arial"/>
          </w:rPr>
          <w:t xml:space="preserve">пункт 12 пункта 1 статьи </w:t>
        </w:r>
      </w:hyperlink>
      <w:r w:rsidRPr="00063E56">
        <w:rPr>
          <w:rFonts w:ascii="Arial" w:hAnsi="Arial" w:cs="Arial"/>
        </w:rPr>
        <w:t>5 изложить в следующей редакции:</w:t>
      </w:r>
    </w:p>
    <w:p w:rsidR="00FA1E40" w:rsidRPr="00063E56" w:rsidRDefault="004A5A78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«</w:t>
      </w:r>
      <w:r w:rsidR="00FA1E40" w:rsidRPr="00063E56">
        <w:rPr>
          <w:rFonts w:ascii="Arial" w:hAnsi="Arial" w:cs="Arial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  <w:r w:rsidRPr="00063E56">
        <w:rPr>
          <w:rFonts w:ascii="Arial" w:hAnsi="Arial" w:cs="Arial"/>
        </w:rPr>
        <w:t>»</w:t>
      </w:r>
      <w:r w:rsidR="00FA1E40" w:rsidRPr="00063E56">
        <w:rPr>
          <w:rFonts w:ascii="Arial" w:hAnsi="Arial" w:cs="Arial"/>
        </w:rPr>
        <w:t>;</w:t>
      </w:r>
    </w:p>
    <w:p w:rsidR="00167DAF" w:rsidRPr="00063E56" w:rsidRDefault="00167DAF" w:rsidP="004A5A78">
      <w:pPr>
        <w:ind w:firstLine="567"/>
        <w:jc w:val="both"/>
        <w:rPr>
          <w:rFonts w:ascii="Arial" w:hAnsi="Arial" w:cs="Arial"/>
          <w:bCs/>
        </w:rPr>
      </w:pPr>
    </w:p>
    <w:p w:rsidR="00506D39" w:rsidRPr="00063E56" w:rsidRDefault="00FA1E40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 xml:space="preserve">1.2. </w:t>
      </w:r>
      <w:hyperlink r:id="rId9" w:history="1">
        <w:r w:rsidR="00506D39" w:rsidRPr="00063E56">
          <w:rPr>
            <w:rFonts w:ascii="Arial" w:hAnsi="Arial" w:cs="Arial"/>
          </w:rPr>
          <w:t xml:space="preserve">статью </w:t>
        </w:r>
      </w:hyperlink>
      <w:r w:rsidR="00506D39" w:rsidRPr="00063E56">
        <w:rPr>
          <w:rFonts w:ascii="Arial" w:hAnsi="Arial" w:cs="Arial"/>
        </w:rPr>
        <w:t>28 дополнить пунктом 7.1 следующего содержания:</w:t>
      </w:r>
    </w:p>
    <w:p w:rsidR="00506D39" w:rsidRPr="00063E56" w:rsidRDefault="004A5A78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«</w:t>
      </w:r>
      <w:r w:rsidR="00506D39" w:rsidRPr="00063E56">
        <w:rPr>
          <w:rFonts w:ascii="Arial" w:hAnsi="Arial" w:cs="Arial"/>
        </w:rPr>
        <w:t xml:space="preserve">7.1. 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063E56">
        <w:rPr>
          <w:rFonts w:ascii="Arial" w:hAnsi="Arial" w:cs="Arial"/>
        </w:rPr>
        <w:t xml:space="preserve">от 06 октября 2003 года № 131-ФЗ «Об общих принципах организации местного самоуправления в Российской Федерации» </w:t>
      </w:r>
      <w:r w:rsidR="00506D39" w:rsidRPr="00063E56">
        <w:rPr>
          <w:rFonts w:ascii="Arial" w:hAnsi="Arial" w:cs="Arial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депутата Совета поселения обстоятельств в порядке, предусмотренном частями 3 - 6 </w:t>
      </w:r>
      <w:hyperlink r:id="rId10" w:history="1">
        <w:r w:rsidR="00506D39" w:rsidRPr="00063E56">
          <w:rPr>
            <w:rFonts w:ascii="Arial" w:hAnsi="Arial" w:cs="Arial"/>
          </w:rPr>
          <w:t>статьи 13</w:t>
        </w:r>
      </w:hyperlink>
      <w:r w:rsidR="00506D39" w:rsidRPr="00063E56">
        <w:rPr>
          <w:rFonts w:ascii="Arial" w:hAnsi="Arial" w:cs="Arial"/>
        </w:rPr>
        <w:t xml:space="preserve"> Федерального закона от 25 декабря 2008 года N 273-ФЗ </w:t>
      </w:r>
      <w:r w:rsidRPr="00063E56">
        <w:rPr>
          <w:rFonts w:ascii="Arial" w:hAnsi="Arial" w:cs="Arial"/>
        </w:rPr>
        <w:t>«</w:t>
      </w:r>
      <w:r w:rsidR="00506D39" w:rsidRPr="00063E56">
        <w:rPr>
          <w:rFonts w:ascii="Arial" w:hAnsi="Arial" w:cs="Arial"/>
        </w:rPr>
        <w:t>О противодействии коррупции</w:t>
      </w:r>
      <w:r w:rsidRPr="00063E56">
        <w:rPr>
          <w:rFonts w:ascii="Arial" w:hAnsi="Arial" w:cs="Arial"/>
        </w:rPr>
        <w:t>»</w:t>
      </w:r>
      <w:r w:rsidR="00506D39" w:rsidRPr="00063E56">
        <w:rPr>
          <w:rFonts w:ascii="Arial" w:hAnsi="Arial" w:cs="Arial"/>
        </w:rPr>
        <w:t>.</w:t>
      </w:r>
      <w:r w:rsidRPr="00063E56">
        <w:rPr>
          <w:rFonts w:ascii="Arial" w:hAnsi="Arial" w:cs="Arial"/>
        </w:rPr>
        <w:t>»</w:t>
      </w:r>
      <w:r w:rsidR="00506D39" w:rsidRPr="00063E56">
        <w:rPr>
          <w:rFonts w:ascii="Arial" w:hAnsi="Arial" w:cs="Arial"/>
        </w:rPr>
        <w:t>;</w:t>
      </w:r>
    </w:p>
    <w:p w:rsidR="00FA1E40" w:rsidRPr="00063E56" w:rsidRDefault="00FA1E40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FA1E40" w:rsidRPr="00063E56" w:rsidRDefault="00FA1E40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1.3. под</w:t>
      </w:r>
      <w:hyperlink r:id="rId11" w:history="1">
        <w:r w:rsidRPr="00063E56">
          <w:rPr>
            <w:rFonts w:ascii="Arial" w:hAnsi="Arial" w:cs="Arial"/>
          </w:rPr>
          <w:t>пункт 29 пункта 1 статьи 31</w:t>
        </w:r>
      </w:hyperlink>
      <w:r w:rsidRPr="00063E56">
        <w:rPr>
          <w:rFonts w:ascii="Arial" w:hAnsi="Arial" w:cs="Arial"/>
        </w:rPr>
        <w:t xml:space="preserve"> изложить в следующей редакции:</w:t>
      </w:r>
    </w:p>
    <w:p w:rsidR="00FA1E40" w:rsidRPr="00063E56" w:rsidRDefault="004A5A78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lastRenderedPageBreak/>
        <w:t>«</w:t>
      </w:r>
      <w:r w:rsidR="00FA1E40" w:rsidRPr="00063E56">
        <w:rPr>
          <w:rFonts w:ascii="Arial" w:hAnsi="Arial" w:cs="Arial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информации;</w:t>
      </w:r>
      <w:r w:rsidRPr="00063E56">
        <w:rPr>
          <w:rFonts w:ascii="Arial" w:hAnsi="Arial" w:cs="Arial"/>
        </w:rPr>
        <w:t>»</w:t>
      </w:r>
      <w:r w:rsidR="00FA1E40" w:rsidRPr="00063E56">
        <w:rPr>
          <w:rFonts w:ascii="Arial" w:hAnsi="Arial" w:cs="Arial"/>
        </w:rPr>
        <w:t>;</w:t>
      </w:r>
    </w:p>
    <w:p w:rsidR="00FA1E40" w:rsidRPr="00063E56" w:rsidRDefault="00FA1E40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FA1E40" w:rsidRPr="00063E56" w:rsidRDefault="00FA1E40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1.4. статью 41 дополнить пунктом 6 следующего содержания:</w:t>
      </w:r>
    </w:p>
    <w:p w:rsidR="00FA1E40" w:rsidRPr="00063E56" w:rsidRDefault="004A5A78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«</w:t>
      </w:r>
      <w:r w:rsidR="00FA1E40" w:rsidRPr="00063E56">
        <w:rPr>
          <w:rFonts w:ascii="Arial" w:hAnsi="Arial" w:cs="Arial"/>
        </w:rPr>
        <w:t xml:space="preserve">6. 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063E56">
        <w:rPr>
          <w:rFonts w:ascii="Arial" w:hAnsi="Arial" w:cs="Arial"/>
        </w:rPr>
        <w:t xml:space="preserve">от 06 октября 2003 года № 131-ФЗ «Об общих принципах организации местного самоуправления в Российской Федерации» </w:t>
      </w:r>
      <w:r w:rsidR="00FA1E40" w:rsidRPr="00063E56">
        <w:rPr>
          <w:rFonts w:ascii="Arial" w:hAnsi="Arial" w:cs="Arial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2" w:history="1">
        <w:r w:rsidR="00FA1E40" w:rsidRPr="00063E56">
          <w:rPr>
            <w:rFonts w:ascii="Arial" w:hAnsi="Arial" w:cs="Arial"/>
          </w:rPr>
          <w:t>статьи 13</w:t>
        </w:r>
      </w:hyperlink>
      <w:r w:rsidR="00FA1E40" w:rsidRPr="00063E56">
        <w:rPr>
          <w:rFonts w:ascii="Arial" w:hAnsi="Arial" w:cs="Arial"/>
        </w:rPr>
        <w:t xml:space="preserve"> Федерального закона от 25 декабря 2008 года N 273-ФЗ </w:t>
      </w:r>
      <w:r w:rsidRPr="00063E56">
        <w:rPr>
          <w:rFonts w:ascii="Arial" w:hAnsi="Arial" w:cs="Arial"/>
        </w:rPr>
        <w:t>«</w:t>
      </w:r>
      <w:r w:rsidR="00FA1E40" w:rsidRPr="00063E56">
        <w:rPr>
          <w:rFonts w:ascii="Arial" w:hAnsi="Arial" w:cs="Arial"/>
        </w:rPr>
        <w:t>О противодействии коррупции</w:t>
      </w:r>
      <w:r w:rsidRPr="00063E56">
        <w:rPr>
          <w:rFonts w:ascii="Arial" w:hAnsi="Arial" w:cs="Arial"/>
        </w:rPr>
        <w:t>»</w:t>
      </w:r>
      <w:r w:rsidR="00FA1E40" w:rsidRPr="00063E56">
        <w:rPr>
          <w:rFonts w:ascii="Arial" w:hAnsi="Arial" w:cs="Arial"/>
        </w:rPr>
        <w:t>.</w:t>
      </w:r>
      <w:r w:rsidRPr="00063E56">
        <w:rPr>
          <w:rFonts w:ascii="Arial" w:hAnsi="Arial" w:cs="Arial"/>
        </w:rPr>
        <w:t>»</w:t>
      </w:r>
      <w:r w:rsidR="00FA1E40" w:rsidRPr="00063E56">
        <w:rPr>
          <w:rFonts w:ascii="Arial" w:hAnsi="Arial" w:cs="Arial"/>
        </w:rPr>
        <w:t>;</w:t>
      </w:r>
    </w:p>
    <w:p w:rsidR="00506D39" w:rsidRPr="00063E56" w:rsidRDefault="00506D39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E70E89" w:rsidRPr="00063E56" w:rsidRDefault="00FA1E40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1.5. а</w:t>
      </w:r>
      <w:r w:rsidR="00E70E89" w:rsidRPr="00063E56">
        <w:rPr>
          <w:rFonts w:ascii="Arial" w:hAnsi="Arial" w:cs="Arial"/>
        </w:rPr>
        <w:t>бзац второй под</w:t>
      </w:r>
      <w:hyperlink r:id="rId13" w:history="1">
        <w:r w:rsidR="00E70E89" w:rsidRPr="00063E56">
          <w:rPr>
            <w:rFonts w:ascii="Arial" w:hAnsi="Arial" w:cs="Arial"/>
          </w:rPr>
          <w:t xml:space="preserve">пункта 9 пункта 1 статьи </w:t>
        </w:r>
      </w:hyperlink>
      <w:r w:rsidR="00E70E89" w:rsidRPr="00063E56">
        <w:rPr>
          <w:rFonts w:ascii="Arial" w:hAnsi="Arial" w:cs="Arial"/>
        </w:rPr>
        <w:t>47 изложить в следующей редакции:</w:t>
      </w:r>
    </w:p>
    <w:p w:rsidR="00E70E89" w:rsidRPr="00063E56" w:rsidRDefault="004A5A78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«</w:t>
      </w:r>
      <w:r w:rsidR="00E70E89" w:rsidRPr="00063E56">
        <w:rPr>
          <w:rFonts w:ascii="Arial" w:hAnsi="Arial" w:cs="Arial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  <w:r w:rsidRPr="00063E56">
        <w:rPr>
          <w:rFonts w:ascii="Arial" w:hAnsi="Arial" w:cs="Arial"/>
        </w:rPr>
        <w:t>»</w:t>
      </w:r>
      <w:r w:rsidR="00E70E89" w:rsidRPr="00063E56">
        <w:rPr>
          <w:rFonts w:ascii="Arial" w:hAnsi="Arial" w:cs="Arial"/>
        </w:rPr>
        <w:t>;</w:t>
      </w:r>
    </w:p>
    <w:p w:rsidR="00167DAF" w:rsidRPr="00063E56" w:rsidRDefault="00167DAF" w:rsidP="004A5A78">
      <w:pPr>
        <w:ind w:firstLine="567"/>
        <w:jc w:val="both"/>
        <w:rPr>
          <w:rFonts w:ascii="Arial" w:hAnsi="Arial" w:cs="Arial"/>
          <w:bCs/>
        </w:rPr>
      </w:pPr>
    </w:p>
    <w:p w:rsidR="00FA1E40" w:rsidRPr="00063E56" w:rsidRDefault="00FA1E40" w:rsidP="004A5A78">
      <w:pPr>
        <w:pStyle w:val="a5"/>
        <w:spacing w:after="0"/>
        <w:ind w:left="0" w:firstLine="567"/>
        <w:jc w:val="both"/>
        <w:rPr>
          <w:rFonts w:ascii="Arial" w:hAnsi="Arial" w:cs="Arial"/>
          <w:lang w:val="ru-RU"/>
        </w:rPr>
      </w:pPr>
      <w:r w:rsidRPr="00063E56">
        <w:rPr>
          <w:rFonts w:ascii="Arial" w:hAnsi="Arial" w:cs="Arial"/>
          <w:lang w:val="ru-RU"/>
        </w:rPr>
        <w:t xml:space="preserve">1.6. </w:t>
      </w:r>
      <w:r w:rsidRPr="00063E56">
        <w:rPr>
          <w:rFonts w:ascii="Arial" w:hAnsi="Arial" w:cs="Arial"/>
        </w:rPr>
        <w:t>в</w:t>
      </w:r>
      <w:r w:rsidRPr="00063E56">
        <w:rPr>
          <w:rFonts w:ascii="Arial" w:hAnsi="Arial" w:cs="Arial"/>
          <w:lang w:val="ru-RU"/>
        </w:rPr>
        <w:t xml:space="preserve"> статье 61: </w:t>
      </w:r>
      <w:r w:rsidRPr="00063E56">
        <w:rPr>
          <w:rFonts w:ascii="Arial" w:hAnsi="Arial" w:cs="Arial"/>
        </w:rPr>
        <w:t xml:space="preserve"> </w:t>
      </w:r>
    </w:p>
    <w:p w:rsidR="00FA1E40" w:rsidRPr="00063E56" w:rsidRDefault="00B866F6" w:rsidP="004A5A78">
      <w:pPr>
        <w:ind w:firstLine="567"/>
        <w:rPr>
          <w:rFonts w:ascii="Arial" w:hAnsi="Arial" w:cs="Arial"/>
        </w:rPr>
      </w:pPr>
      <w:hyperlink r:id="rId14" w:history="1">
        <w:r w:rsidR="000F36B2" w:rsidRPr="00063E56">
          <w:rPr>
            <w:rStyle w:val="ae"/>
            <w:rFonts w:ascii="Arial" w:hAnsi="Arial" w:cs="Arial"/>
            <w:color w:val="auto"/>
            <w:u w:val="none"/>
          </w:rPr>
          <w:t>п</w:t>
        </w:r>
        <w:r w:rsidR="00FA1E40" w:rsidRPr="00063E56">
          <w:rPr>
            <w:rStyle w:val="ae"/>
            <w:rFonts w:ascii="Arial" w:hAnsi="Arial" w:cs="Arial"/>
            <w:color w:val="auto"/>
            <w:u w:val="none"/>
          </w:rPr>
          <w:t xml:space="preserve">одпункт 1 пункта 1 </w:t>
        </w:r>
      </w:hyperlink>
      <w:r w:rsidR="00FA1E40" w:rsidRPr="00063E56">
        <w:rPr>
          <w:rFonts w:ascii="Arial" w:hAnsi="Arial" w:cs="Arial"/>
        </w:rPr>
        <w:t xml:space="preserve">дополнить словами </w:t>
      </w:r>
      <w:r w:rsidR="004A5A78" w:rsidRPr="00063E56">
        <w:rPr>
          <w:rFonts w:ascii="Arial" w:hAnsi="Arial" w:cs="Arial"/>
        </w:rPr>
        <w:t>«</w:t>
      </w:r>
      <w:r w:rsidR="00FA1E40" w:rsidRPr="00063E56">
        <w:rPr>
          <w:rFonts w:ascii="Arial" w:hAnsi="Arial" w:cs="Arial"/>
        </w:rPr>
        <w:t>, за исключением случаев, установленных федеральными законами</w:t>
      </w:r>
      <w:r w:rsidR="004A5A78" w:rsidRPr="00063E56">
        <w:rPr>
          <w:rFonts w:ascii="Arial" w:hAnsi="Arial" w:cs="Arial"/>
        </w:rPr>
        <w:t>»</w:t>
      </w:r>
      <w:r w:rsidR="00FA1E40" w:rsidRPr="00063E56">
        <w:rPr>
          <w:rFonts w:ascii="Arial" w:hAnsi="Arial" w:cs="Arial"/>
        </w:rPr>
        <w:t>;</w:t>
      </w:r>
    </w:p>
    <w:p w:rsidR="00FA1E40" w:rsidRPr="00063E56" w:rsidRDefault="000F36B2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в</w:t>
      </w:r>
      <w:r w:rsidR="00FA1E40" w:rsidRPr="00063E56">
        <w:rPr>
          <w:rFonts w:ascii="Arial" w:hAnsi="Arial" w:cs="Arial"/>
        </w:rPr>
        <w:t xml:space="preserve"> Подпункте 2 пункта 1 слова </w:t>
      </w:r>
      <w:r w:rsidR="004A5A78" w:rsidRPr="00063E56">
        <w:rPr>
          <w:rFonts w:ascii="Arial" w:hAnsi="Arial" w:cs="Arial"/>
        </w:rPr>
        <w:t>«</w:t>
      </w:r>
      <w:r w:rsidR="00FA1E40" w:rsidRPr="00063E56">
        <w:rPr>
          <w:rFonts w:ascii="Arial" w:hAnsi="Arial" w:cs="Arial"/>
        </w:rPr>
        <w:t>либо представления заведомо недостоверных или неполных сведений</w:t>
      </w:r>
      <w:r w:rsidR="004A5A78" w:rsidRPr="00063E56">
        <w:rPr>
          <w:rFonts w:ascii="Arial" w:hAnsi="Arial" w:cs="Arial"/>
        </w:rPr>
        <w:t>»</w:t>
      </w:r>
      <w:r w:rsidR="00FA1E40" w:rsidRPr="00063E56">
        <w:rPr>
          <w:rFonts w:ascii="Arial" w:hAnsi="Arial" w:cs="Arial"/>
        </w:rPr>
        <w:t xml:space="preserve"> заменить словами </w:t>
      </w:r>
      <w:r w:rsidR="004A5A78" w:rsidRPr="00063E56">
        <w:rPr>
          <w:rFonts w:ascii="Arial" w:hAnsi="Arial" w:cs="Arial"/>
        </w:rPr>
        <w:t>«</w:t>
      </w:r>
      <w:r w:rsidR="00FA1E40" w:rsidRPr="00063E56">
        <w:rPr>
          <w:rFonts w:ascii="Arial" w:hAnsi="Arial" w:cs="Arial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 w:rsidRPr="00063E56">
        <w:rPr>
          <w:rFonts w:ascii="Arial" w:hAnsi="Arial" w:cs="Arial"/>
        </w:rPr>
        <w:t>»</w:t>
      </w:r>
      <w:r w:rsidR="00FA1E40" w:rsidRPr="00063E56">
        <w:rPr>
          <w:rFonts w:ascii="Arial" w:hAnsi="Arial" w:cs="Arial"/>
        </w:rPr>
        <w:t>;</w:t>
      </w:r>
    </w:p>
    <w:p w:rsidR="00FA1E40" w:rsidRPr="00063E56" w:rsidRDefault="00B866F6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hyperlink r:id="rId15" w:history="1">
        <w:r w:rsidR="00FA1E40" w:rsidRPr="00063E56">
          <w:rPr>
            <w:rFonts w:ascii="Arial" w:hAnsi="Arial" w:cs="Arial"/>
          </w:rPr>
          <w:t>пункт 2</w:t>
        </w:r>
      </w:hyperlink>
      <w:r w:rsidR="00FA1E40" w:rsidRPr="00063E56">
        <w:rPr>
          <w:rFonts w:ascii="Arial" w:hAnsi="Arial" w:cs="Arial"/>
        </w:rPr>
        <w:t xml:space="preserve"> дополнить словами </w:t>
      </w:r>
      <w:r w:rsidR="004A5A78" w:rsidRPr="00063E56">
        <w:rPr>
          <w:rFonts w:ascii="Arial" w:hAnsi="Arial" w:cs="Arial"/>
        </w:rPr>
        <w:t>«</w:t>
      </w:r>
      <w:r w:rsidR="00FA1E40" w:rsidRPr="00063E56">
        <w:rPr>
          <w:rFonts w:ascii="Arial" w:hAnsi="Arial" w:cs="Arial"/>
        </w:rPr>
        <w:t xml:space="preserve">, за исключением случаев, установленных федеральными </w:t>
      </w:r>
      <w:r w:rsidR="00957F89" w:rsidRPr="00063E56">
        <w:rPr>
          <w:rFonts w:ascii="Arial" w:hAnsi="Arial" w:cs="Arial"/>
        </w:rPr>
        <w:t>законами» «</w:t>
      </w:r>
      <w:r w:rsidR="00FA1E40" w:rsidRPr="00063E56">
        <w:rPr>
          <w:rFonts w:ascii="Arial" w:hAnsi="Arial" w:cs="Arial"/>
        </w:rPr>
        <w:t>;</w:t>
      </w:r>
    </w:p>
    <w:p w:rsidR="00FA1E40" w:rsidRPr="00063E56" w:rsidRDefault="00FA1E40" w:rsidP="004A5A78">
      <w:pPr>
        <w:ind w:firstLine="567"/>
        <w:jc w:val="both"/>
        <w:rPr>
          <w:rFonts w:ascii="Arial" w:hAnsi="Arial" w:cs="Arial"/>
          <w:bCs/>
        </w:rPr>
      </w:pPr>
    </w:p>
    <w:p w:rsidR="00B76371" w:rsidRPr="00063E56" w:rsidRDefault="00FA1E40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063E56">
        <w:rPr>
          <w:rFonts w:ascii="Arial" w:hAnsi="Arial" w:cs="Arial"/>
          <w:bCs/>
        </w:rPr>
        <w:t>1.7. с</w:t>
      </w:r>
      <w:r w:rsidR="00B76371" w:rsidRPr="00063E56">
        <w:rPr>
          <w:rFonts w:ascii="Arial" w:hAnsi="Arial" w:cs="Arial"/>
          <w:bCs/>
        </w:rPr>
        <w:t>татью 69 изложить в новой редакции:</w:t>
      </w:r>
    </w:p>
    <w:p w:rsidR="00B76371" w:rsidRPr="00063E56" w:rsidRDefault="004A5A78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</w:rPr>
      </w:pPr>
      <w:r w:rsidRPr="00063E56">
        <w:rPr>
          <w:rFonts w:ascii="Arial" w:hAnsi="Arial" w:cs="Arial"/>
          <w:b/>
          <w:bCs/>
        </w:rPr>
        <w:t>«</w:t>
      </w:r>
      <w:r w:rsidR="00B76371" w:rsidRPr="00063E56">
        <w:rPr>
          <w:rFonts w:ascii="Arial" w:hAnsi="Arial" w:cs="Arial"/>
          <w:b/>
          <w:bCs/>
        </w:rPr>
        <w:t>Статья 69. Вступление в силу и обнародование муниципальных правовых актов</w:t>
      </w:r>
    </w:p>
    <w:p w:rsidR="00B76371" w:rsidRPr="00063E56" w:rsidRDefault="00B76371" w:rsidP="004A5A78">
      <w:pPr>
        <w:pStyle w:val="FORMATTEXT0"/>
        <w:ind w:firstLine="567"/>
        <w:jc w:val="both"/>
        <w:rPr>
          <w:sz w:val="24"/>
          <w:szCs w:val="24"/>
        </w:rPr>
      </w:pPr>
      <w:r w:rsidRPr="00063E56">
        <w:rPr>
          <w:sz w:val="24"/>
          <w:szCs w:val="24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063E56" w:rsidRDefault="00B76371" w:rsidP="004A5A78">
      <w:pPr>
        <w:pStyle w:val="FORMATTEXT0"/>
        <w:ind w:firstLine="567"/>
        <w:jc w:val="both"/>
        <w:rPr>
          <w:sz w:val="24"/>
          <w:szCs w:val="24"/>
        </w:rPr>
      </w:pPr>
      <w:r w:rsidRPr="00063E56">
        <w:rPr>
          <w:sz w:val="24"/>
          <w:szCs w:val="24"/>
        </w:rPr>
        <w:t xml:space="preserve">Нормативные правовые акты Совета Поселения о налогах и сборах вступают в силу в соответствии с </w:t>
      </w:r>
      <w:r w:rsidRPr="00063E56">
        <w:rPr>
          <w:sz w:val="24"/>
          <w:szCs w:val="24"/>
        </w:rPr>
        <w:fldChar w:fldCharType="begin"/>
      </w:r>
      <w:r w:rsidRPr="00063E56">
        <w:rPr>
          <w:sz w:val="24"/>
          <w:szCs w:val="24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063E56" w:rsidRDefault="00B76371" w:rsidP="004A5A78">
      <w:pPr>
        <w:pStyle w:val="FORMATTEXT0"/>
        <w:ind w:firstLine="567"/>
        <w:jc w:val="both"/>
        <w:rPr>
          <w:sz w:val="24"/>
          <w:szCs w:val="24"/>
        </w:rPr>
      </w:pPr>
      <w:r w:rsidRPr="00063E56">
        <w:rPr>
          <w:sz w:val="24"/>
          <w:szCs w:val="24"/>
        </w:rPr>
        <w:instrText>Кодекс РФ от 31.07.1998 N 146-ФЗ</w:instrText>
      </w:r>
    </w:p>
    <w:p w:rsidR="00B76371" w:rsidRPr="00063E56" w:rsidRDefault="00B76371" w:rsidP="004A5A78">
      <w:pPr>
        <w:pStyle w:val="FORMATTEXT0"/>
        <w:ind w:firstLine="567"/>
        <w:jc w:val="both"/>
        <w:rPr>
          <w:sz w:val="24"/>
          <w:szCs w:val="24"/>
        </w:rPr>
      </w:pPr>
      <w:r w:rsidRPr="00063E56">
        <w:rPr>
          <w:sz w:val="24"/>
          <w:szCs w:val="24"/>
        </w:rPr>
        <w:instrText>Статус: действующая редакция (действ. с 01.04.2020)"</w:instrText>
      </w:r>
      <w:r w:rsidRPr="00063E56">
        <w:rPr>
          <w:sz w:val="24"/>
          <w:szCs w:val="24"/>
        </w:rPr>
        <w:fldChar w:fldCharType="separate"/>
      </w:r>
      <w:r w:rsidRPr="00063E56">
        <w:rPr>
          <w:sz w:val="24"/>
          <w:szCs w:val="24"/>
        </w:rPr>
        <w:t xml:space="preserve">Налоговым кодексом Российской Федерации </w:t>
      </w:r>
      <w:r w:rsidRPr="00063E56">
        <w:rPr>
          <w:sz w:val="24"/>
          <w:szCs w:val="24"/>
        </w:rPr>
        <w:fldChar w:fldCharType="end"/>
      </w:r>
      <w:r w:rsidRPr="00063E56">
        <w:rPr>
          <w:sz w:val="24"/>
          <w:szCs w:val="24"/>
        </w:rPr>
        <w:t>.</w:t>
      </w:r>
    </w:p>
    <w:p w:rsidR="00B76371" w:rsidRPr="00063E56" w:rsidRDefault="00B76371" w:rsidP="004A5A78">
      <w:pPr>
        <w:pStyle w:val="FORMATTEXT0"/>
        <w:ind w:firstLine="567"/>
        <w:jc w:val="both"/>
        <w:rPr>
          <w:sz w:val="24"/>
          <w:szCs w:val="24"/>
        </w:rPr>
      </w:pPr>
      <w:r w:rsidRPr="00063E56">
        <w:rPr>
          <w:sz w:val="24"/>
          <w:szCs w:val="24"/>
        </w:rPr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B76371" w:rsidRPr="00063E56" w:rsidRDefault="00B76371" w:rsidP="004A5A78">
      <w:pPr>
        <w:pStyle w:val="FORMATTEXT0"/>
        <w:ind w:firstLine="567"/>
        <w:jc w:val="both"/>
        <w:rPr>
          <w:sz w:val="24"/>
          <w:szCs w:val="24"/>
        </w:rPr>
      </w:pPr>
      <w:r w:rsidRPr="00063E56">
        <w:rPr>
          <w:sz w:val="24"/>
          <w:szCs w:val="24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063E56" w:rsidRDefault="00B76371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</w:t>
      </w:r>
      <w:r w:rsidRPr="00063E56">
        <w:rPr>
          <w:rFonts w:ascii="Arial" w:hAnsi="Arial" w:cs="Arial"/>
        </w:rPr>
        <w:lastRenderedPageBreak/>
        <w:t>которых выступает Пос</w:t>
      </w:r>
      <w:r w:rsidR="00957F89">
        <w:rPr>
          <w:rFonts w:ascii="Arial" w:hAnsi="Arial" w:cs="Arial"/>
        </w:rPr>
        <w:t>е</w:t>
      </w:r>
      <w:r w:rsidRPr="00063E56">
        <w:rPr>
          <w:rFonts w:ascii="Arial" w:hAnsi="Arial" w:cs="Arial"/>
        </w:rPr>
        <w:t>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063E56" w:rsidRDefault="00B76371" w:rsidP="004A5A78">
      <w:pPr>
        <w:pStyle w:val="FORMATTEXT0"/>
        <w:ind w:firstLine="567"/>
        <w:jc w:val="both"/>
        <w:rPr>
          <w:sz w:val="24"/>
          <w:szCs w:val="24"/>
        </w:rPr>
      </w:pPr>
      <w:r w:rsidRPr="00063E56">
        <w:rPr>
          <w:sz w:val="24"/>
          <w:szCs w:val="24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063E56" w:rsidRDefault="00B76371" w:rsidP="004A5A78">
      <w:pPr>
        <w:pStyle w:val="FORMATTEXT0"/>
        <w:ind w:firstLine="567"/>
        <w:jc w:val="both"/>
        <w:rPr>
          <w:sz w:val="24"/>
          <w:szCs w:val="24"/>
        </w:rPr>
      </w:pPr>
      <w:r w:rsidRPr="00063E56">
        <w:rPr>
          <w:sz w:val="24"/>
          <w:szCs w:val="24"/>
        </w:rPr>
        <w:t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063E56" w:rsidRDefault="00C9315A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 xml:space="preserve"> </w:t>
      </w:r>
      <w:r w:rsidR="00FA1E40" w:rsidRPr="00063E56">
        <w:rPr>
          <w:rFonts w:ascii="Arial" w:hAnsi="Arial" w:cs="Arial"/>
        </w:rPr>
        <w:tab/>
      </w:r>
      <w:r w:rsidRPr="00063E56">
        <w:rPr>
          <w:rFonts w:ascii="Arial" w:hAnsi="Arial" w:cs="Arial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063E56" w:rsidRDefault="00C9315A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1) официальное опубликование муниципального правового акта;</w:t>
      </w:r>
    </w:p>
    <w:p w:rsidR="00C9315A" w:rsidRPr="00063E56" w:rsidRDefault="00C9315A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063E56" w:rsidRDefault="00C9315A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 w:rsidRPr="00063E56">
        <w:rPr>
          <w:rFonts w:ascii="Arial" w:hAnsi="Arial" w:cs="Arial"/>
        </w:rPr>
        <w:t>«</w:t>
      </w:r>
      <w:r w:rsidRPr="00063E56">
        <w:rPr>
          <w:rFonts w:ascii="Arial" w:hAnsi="Arial" w:cs="Arial"/>
        </w:rPr>
        <w:t>Интернет</w:t>
      </w:r>
      <w:r w:rsidR="004A5A78" w:rsidRPr="00063E56">
        <w:rPr>
          <w:rFonts w:ascii="Arial" w:hAnsi="Arial" w:cs="Arial"/>
        </w:rPr>
        <w:t>»</w:t>
      </w:r>
      <w:r w:rsidRPr="00063E56">
        <w:rPr>
          <w:rFonts w:ascii="Arial" w:hAnsi="Arial" w:cs="Arial"/>
        </w:rPr>
        <w:t>.</w:t>
      </w:r>
    </w:p>
    <w:p w:rsidR="00C9315A" w:rsidRPr="00063E56" w:rsidRDefault="00FA1E40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7</w:t>
      </w:r>
      <w:r w:rsidR="00C9315A" w:rsidRPr="00063E56">
        <w:rPr>
          <w:rFonts w:ascii="Arial" w:hAnsi="Arial" w:cs="Arial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 w:rsidRPr="00063E56">
        <w:rPr>
          <w:rFonts w:ascii="Arial" w:hAnsi="Arial" w:cs="Arial"/>
        </w:rPr>
        <w:t>«</w:t>
      </w:r>
      <w:r w:rsidR="00C9315A" w:rsidRPr="00063E56">
        <w:rPr>
          <w:rFonts w:ascii="Arial" w:hAnsi="Arial" w:cs="Arial"/>
        </w:rPr>
        <w:t>Чистопольские известия</w:t>
      </w:r>
      <w:r w:rsidR="004A5A78" w:rsidRPr="00063E56">
        <w:rPr>
          <w:rFonts w:ascii="Arial" w:hAnsi="Arial" w:cs="Arial"/>
        </w:rPr>
        <w:t>»</w:t>
      </w:r>
      <w:r w:rsidR="00C9315A" w:rsidRPr="00063E56">
        <w:rPr>
          <w:rFonts w:ascii="Arial" w:hAnsi="Arial" w:cs="Arial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 w:rsidRPr="00063E56">
        <w:rPr>
          <w:rFonts w:ascii="Arial" w:hAnsi="Arial" w:cs="Arial"/>
        </w:rPr>
        <w:t>«</w:t>
      </w:r>
      <w:r w:rsidR="00C9315A" w:rsidRPr="00063E56">
        <w:rPr>
          <w:rFonts w:ascii="Arial" w:hAnsi="Arial" w:cs="Arial"/>
        </w:rPr>
        <w:t>Нормативные правовые акты в Российской Федерации</w:t>
      </w:r>
      <w:r w:rsidR="004A5A78" w:rsidRPr="00063E56">
        <w:rPr>
          <w:rFonts w:ascii="Arial" w:hAnsi="Arial" w:cs="Arial"/>
        </w:rPr>
        <w:t>»</w:t>
      </w:r>
      <w:r w:rsidR="00C9315A" w:rsidRPr="00063E56">
        <w:rPr>
          <w:rFonts w:ascii="Arial" w:hAnsi="Arial" w:cs="Arial"/>
        </w:rPr>
        <w:t xml:space="preserve"> (http://pravo-minjust.ru, http://право-минюст.рф).</w:t>
      </w:r>
    </w:p>
    <w:p w:rsidR="00B76371" w:rsidRPr="00063E56" w:rsidRDefault="00FA1E40" w:rsidP="004A5A78">
      <w:pPr>
        <w:pStyle w:val="FORMATTEXT0"/>
        <w:ind w:firstLine="567"/>
        <w:jc w:val="both"/>
        <w:rPr>
          <w:sz w:val="24"/>
          <w:szCs w:val="24"/>
        </w:rPr>
      </w:pPr>
      <w:r w:rsidRPr="00063E56">
        <w:rPr>
          <w:sz w:val="24"/>
          <w:szCs w:val="24"/>
        </w:rPr>
        <w:t>8</w:t>
      </w:r>
      <w:r w:rsidR="00B76371" w:rsidRPr="00063E56">
        <w:rPr>
          <w:sz w:val="24"/>
          <w:szCs w:val="24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063E56" w:rsidRDefault="00FA1E40" w:rsidP="004A5A78">
      <w:pPr>
        <w:pStyle w:val="FORMATTEXT0"/>
        <w:ind w:firstLine="567"/>
        <w:jc w:val="both"/>
        <w:rPr>
          <w:sz w:val="24"/>
          <w:szCs w:val="24"/>
        </w:rPr>
      </w:pPr>
      <w:r w:rsidRPr="00063E56">
        <w:rPr>
          <w:sz w:val="24"/>
          <w:szCs w:val="24"/>
        </w:rPr>
        <w:t>9</w:t>
      </w:r>
      <w:r w:rsidR="00B76371" w:rsidRPr="00063E56">
        <w:rPr>
          <w:sz w:val="24"/>
          <w:szCs w:val="24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063E56">
        <w:rPr>
          <w:sz w:val="24"/>
          <w:szCs w:val="24"/>
        </w:rPr>
        <w:t>обнародованы</w:t>
      </w:r>
      <w:r w:rsidR="00B76371" w:rsidRPr="00063E56">
        <w:rPr>
          <w:sz w:val="24"/>
          <w:szCs w:val="24"/>
        </w:rPr>
        <w:t xml:space="preserve"> по решению издавших их органов или должностных лиц местного самоуправления Поселения.</w:t>
      </w:r>
      <w:r w:rsidR="004A5A78" w:rsidRPr="00063E56">
        <w:rPr>
          <w:sz w:val="24"/>
          <w:szCs w:val="24"/>
        </w:rPr>
        <w:t>»</w:t>
      </w:r>
      <w:r w:rsidRPr="00063E56">
        <w:rPr>
          <w:sz w:val="24"/>
          <w:szCs w:val="24"/>
        </w:rPr>
        <w:t>.</w:t>
      </w:r>
    </w:p>
    <w:p w:rsidR="00B76371" w:rsidRPr="00063E56" w:rsidRDefault="00B76371" w:rsidP="004A5A78">
      <w:pPr>
        <w:pStyle w:val="FORMATTEXT0"/>
        <w:ind w:firstLine="567"/>
        <w:jc w:val="both"/>
        <w:rPr>
          <w:sz w:val="24"/>
          <w:szCs w:val="24"/>
        </w:rPr>
      </w:pPr>
    </w:p>
    <w:p w:rsidR="00B76371" w:rsidRPr="00063E56" w:rsidRDefault="00B76371" w:rsidP="004A5A78">
      <w:pPr>
        <w:pStyle w:val="FORMATTEXT0"/>
        <w:ind w:firstLine="567"/>
        <w:jc w:val="both"/>
        <w:rPr>
          <w:sz w:val="24"/>
          <w:szCs w:val="24"/>
        </w:rPr>
      </w:pPr>
    </w:p>
    <w:p w:rsidR="00E70E89" w:rsidRPr="00063E56" w:rsidRDefault="00E70E89" w:rsidP="004A5A78">
      <w:pPr>
        <w:ind w:firstLine="567"/>
        <w:jc w:val="both"/>
        <w:rPr>
          <w:rFonts w:ascii="Arial" w:hAnsi="Arial" w:cs="Arial"/>
          <w:bCs/>
        </w:rPr>
      </w:pPr>
    </w:p>
    <w:p w:rsidR="00C64D18" w:rsidRPr="00063E56" w:rsidRDefault="00761B31" w:rsidP="004A5A78">
      <w:pPr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  <w:bCs/>
        </w:rPr>
        <w:t>2</w:t>
      </w:r>
      <w:r w:rsidR="007257FD" w:rsidRPr="00063E56">
        <w:rPr>
          <w:rFonts w:ascii="Arial" w:hAnsi="Arial" w:cs="Arial"/>
          <w:bCs/>
        </w:rPr>
        <w:t xml:space="preserve">. </w:t>
      </w:r>
      <w:r w:rsidR="00C64D18" w:rsidRPr="00063E56">
        <w:rPr>
          <w:rFonts w:ascii="Arial" w:hAnsi="Arial" w:cs="Arial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063E56" w:rsidRDefault="00761B31" w:rsidP="004A5A78">
      <w:pPr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3</w:t>
      </w:r>
      <w:r w:rsidR="00341452" w:rsidRPr="00063E56">
        <w:rPr>
          <w:rFonts w:ascii="Arial" w:hAnsi="Arial" w:cs="Arial"/>
        </w:rPr>
        <w:t xml:space="preserve">. Опубликовать внесенные изменения и дополнения в Устав муниципального образования </w:t>
      </w:r>
      <w:r w:rsidR="004A5A78" w:rsidRPr="00063E56">
        <w:rPr>
          <w:rFonts w:ascii="Arial" w:hAnsi="Arial" w:cs="Arial"/>
        </w:rPr>
        <w:t>«</w:t>
      </w:r>
      <w:r w:rsidR="00957F89">
        <w:rPr>
          <w:rFonts w:ascii="Arial" w:hAnsi="Arial" w:cs="Arial"/>
        </w:rPr>
        <w:t>Чистопольско-Высельское</w:t>
      </w:r>
      <w:r w:rsidR="00341452" w:rsidRPr="00063E56">
        <w:rPr>
          <w:rFonts w:ascii="Arial" w:hAnsi="Arial" w:cs="Arial"/>
        </w:rPr>
        <w:t xml:space="preserve"> сельское поселение</w:t>
      </w:r>
      <w:r w:rsidR="004A5A78" w:rsidRPr="00063E56">
        <w:rPr>
          <w:rFonts w:ascii="Arial" w:hAnsi="Arial" w:cs="Arial"/>
        </w:rPr>
        <w:t>»</w:t>
      </w:r>
      <w:r w:rsidR="00341452" w:rsidRPr="00063E56">
        <w:rPr>
          <w:rFonts w:ascii="Arial" w:hAnsi="Arial" w:cs="Arial"/>
        </w:rPr>
        <w:t xml:space="preserve"> Чистопольского </w:t>
      </w:r>
      <w:r w:rsidR="00CA10CF" w:rsidRPr="00063E56">
        <w:rPr>
          <w:rFonts w:ascii="Arial" w:hAnsi="Arial" w:cs="Arial"/>
        </w:rPr>
        <w:t>муниципального района</w:t>
      </w:r>
      <w:r w:rsidR="00341452" w:rsidRPr="00063E56">
        <w:rPr>
          <w:rFonts w:ascii="Arial" w:hAnsi="Arial" w:cs="Arial"/>
        </w:rPr>
        <w:t xml:space="preserve"> Республики Татарстан в установленном порядке после государственной регистрации.</w:t>
      </w:r>
    </w:p>
    <w:p w:rsidR="00761B31" w:rsidRPr="00063E56" w:rsidRDefault="00761B31" w:rsidP="004A5A7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3E56">
        <w:rPr>
          <w:rFonts w:ascii="Arial" w:hAnsi="Arial" w:cs="Arial"/>
        </w:rPr>
        <w:t>4. Настоящее решение вступает в силу со дня его официального опубликования</w:t>
      </w:r>
      <w:r w:rsidRPr="00063E56">
        <w:rPr>
          <w:rFonts w:ascii="Arial" w:hAnsi="Arial" w:cs="Arial"/>
          <w:shd w:val="clear" w:color="auto" w:fill="FFFFFF"/>
        </w:rPr>
        <w:t>.</w:t>
      </w:r>
    </w:p>
    <w:p w:rsidR="007257FD" w:rsidRPr="00063E56" w:rsidRDefault="007257FD" w:rsidP="004A5A78">
      <w:pPr>
        <w:pStyle w:val="a4"/>
        <w:ind w:firstLine="567"/>
        <w:rPr>
          <w:rFonts w:ascii="Arial" w:hAnsi="Arial" w:cs="Arial"/>
          <w:b w:val="0"/>
          <w:bCs w:val="0"/>
        </w:rPr>
      </w:pPr>
    </w:p>
    <w:p w:rsidR="00416B61" w:rsidRPr="00063E56" w:rsidRDefault="00416B61" w:rsidP="004A5A78">
      <w:pPr>
        <w:pStyle w:val="a4"/>
        <w:ind w:firstLine="567"/>
        <w:rPr>
          <w:rFonts w:ascii="Arial" w:hAnsi="Arial" w:cs="Arial"/>
          <w:b w:val="0"/>
          <w:bCs w:val="0"/>
        </w:rPr>
      </w:pPr>
    </w:p>
    <w:p w:rsidR="001F5738" w:rsidRPr="00063E56" w:rsidRDefault="0030779B" w:rsidP="004A5A78">
      <w:pPr>
        <w:rPr>
          <w:rFonts w:ascii="Arial" w:hAnsi="Arial" w:cs="Arial"/>
        </w:rPr>
      </w:pPr>
      <w:r w:rsidRPr="00063E56">
        <w:rPr>
          <w:rFonts w:ascii="Arial" w:hAnsi="Arial" w:cs="Arial"/>
          <w:bCs/>
        </w:rPr>
        <w:t xml:space="preserve">Глава </w:t>
      </w:r>
      <w:r w:rsidR="00957F89">
        <w:rPr>
          <w:rFonts w:ascii="Arial" w:hAnsi="Arial" w:cs="Arial"/>
        </w:rPr>
        <w:t>Чистопольско-Высельского</w:t>
      </w:r>
    </w:p>
    <w:p w:rsidR="00467F26" w:rsidRPr="00063E56" w:rsidRDefault="0030779B" w:rsidP="004A5A78">
      <w:pPr>
        <w:rPr>
          <w:rFonts w:ascii="Arial" w:hAnsi="Arial" w:cs="Arial"/>
        </w:rPr>
      </w:pPr>
      <w:r w:rsidRPr="00063E56">
        <w:rPr>
          <w:rFonts w:ascii="Arial" w:hAnsi="Arial" w:cs="Arial"/>
          <w:bCs/>
        </w:rPr>
        <w:t xml:space="preserve">сельского поселения       </w:t>
      </w:r>
      <w:r w:rsidR="00957F89">
        <w:rPr>
          <w:rFonts w:ascii="Arial" w:hAnsi="Arial" w:cs="Arial"/>
          <w:bCs/>
        </w:rPr>
        <w:t xml:space="preserve">                                                                         С.А. Ефимов</w:t>
      </w:r>
      <w:bookmarkStart w:id="0" w:name="_GoBack"/>
      <w:bookmarkEnd w:id="0"/>
      <w:r w:rsidRPr="00063E56">
        <w:rPr>
          <w:rFonts w:ascii="Arial" w:hAnsi="Arial" w:cs="Arial"/>
          <w:bCs/>
        </w:rPr>
        <w:t xml:space="preserve">          </w:t>
      </w:r>
      <w:r w:rsidR="006A7CE6" w:rsidRPr="00063E56">
        <w:rPr>
          <w:rFonts w:ascii="Arial" w:hAnsi="Arial" w:cs="Arial"/>
          <w:bCs/>
        </w:rPr>
        <w:t xml:space="preserve">          </w:t>
      </w:r>
      <w:r w:rsidR="009217C9" w:rsidRPr="00063E56">
        <w:rPr>
          <w:rFonts w:ascii="Arial" w:hAnsi="Arial" w:cs="Arial"/>
          <w:bCs/>
        </w:rPr>
        <w:t xml:space="preserve"> </w:t>
      </w:r>
      <w:r w:rsidR="00EE2519" w:rsidRPr="00063E56">
        <w:rPr>
          <w:rFonts w:ascii="Arial" w:hAnsi="Arial" w:cs="Arial"/>
          <w:bCs/>
        </w:rPr>
        <w:t xml:space="preserve">          </w:t>
      </w:r>
      <w:r w:rsidR="009217C9" w:rsidRPr="00063E56">
        <w:rPr>
          <w:rFonts w:ascii="Arial" w:hAnsi="Arial" w:cs="Arial"/>
          <w:bCs/>
        </w:rPr>
        <w:t xml:space="preserve">       </w:t>
      </w:r>
      <w:r w:rsidR="006A7CE6" w:rsidRPr="00063E56">
        <w:rPr>
          <w:rFonts w:ascii="Arial" w:hAnsi="Arial" w:cs="Arial"/>
          <w:bCs/>
        </w:rPr>
        <w:t xml:space="preserve">        </w:t>
      </w:r>
      <w:r w:rsidR="00EA5FBA" w:rsidRPr="00063E56">
        <w:rPr>
          <w:rFonts w:ascii="Arial" w:hAnsi="Arial" w:cs="Arial"/>
          <w:bCs/>
        </w:rPr>
        <w:t xml:space="preserve">  </w:t>
      </w:r>
      <w:r w:rsidR="00700915" w:rsidRPr="00063E56">
        <w:rPr>
          <w:rFonts w:ascii="Arial" w:hAnsi="Arial" w:cs="Arial"/>
          <w:bCs/>
        </w:rPr>
        <w:t xml:space="preserve">         </w:t>
      </w:r>
      <w:r w:rsidR="00EA5FBA" w:rsidRPr="00063E56">
        <w:rPr>
          <w:rFonts w:ascii="Arial" w:hAnsi="Arial" w:cs="Arial"/>
          <w:bCs/>
        </w:rPr>
        <w:t xml:space="preserve">     </w:t>
      </w:r>
      <w:r w:rsidR="004B2D0B" w:rsidRPr="00063E56">
        <w:rPr>
          <w:rFonts w:ascii="Arial" w:hAnsi="Arial" w:cs="Arial"/>
          <w:bCs/>
        </w:rPr>
        <w:t xml:space="preserve">              </w:t>
      </w:r>
      <w:r w:rsidR="00EA5FBA" w:rsidRPr="00063E56">
        <w:rPr>
          <w:rFonts w:ascii="Arial" w:hAnsi="Arial" w:cs="Arial"/>
          <w:bCs/>
        </w:rPr>
        <w:t xml:space="preserve">  </w:t>
      </w:r>
    </w:p>
    <w:sectPr w:rsidR="00467F26" w:rsidRPr="00063E56" w:rsidSect="00063E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F6" w:rsidRDefault="00B866F6" w:rsidP="00D07CD1">
      <w:r>
        <w:separator/>
      </w:r>
    </w:p>
  </w:endnote>
  <w:endnote w:type="continuationSeparator" w:id="0">
    <w:p w:rsidR="00B866F6" w:rsidRDefault="00B866F6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F6" w:rsidRDefault="00B866F6" w:rsidP="00D07CD1">
      <w:r>
        <w:separator/>
      </w:r>
    </w:p>
  </w:footnote>
  <w:footnote w:type="continuationSeparator" w:id="0">
    <w:p w:rsidR="00B866F6" w:rsidRDefault="00B866F6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3E5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57F89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866F6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451789-7351-4413-AC0A-B310AB1B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3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F7EE-223A-42C2-B2F5-544E8CFF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7848623</TotalTime>
  <Pages>3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2023-12-02T08:37:00Z</cp:lastPrinted>
  <dcterms:created xsi:type="dcterms:W3CDTF">2023-06-08T14:46:00Z</dcterms:created>
  <dcterms:modified xsi:type="dcterms:W3CDTF">2023-12-05T08:14:00Z</dcterms:modified>
</cp:coreProperties>
</file>