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Default="005B4EB2" w:rsidP="00806AA8">
      <w:pPr>
        <w:pStyle w:val="1"/>
        <w:spacing w:before="0"/>
        <w:ind w:left="6804"/>
        <w:jc w:val="right"/>
        <w:rPr>
          <w:rFonts w:ascii="Times New Roman" w:hAnsi="Times New Roman" w:cs="Times New Roman"/>
          <w:b w:val="0"/>
          <w:noProof/>
          <w:color w:val="auto"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806AA8" w:rsidRPr="00806AA8" w:rsidRDefault="00806AA8" w:rsidP="00806AA8"/>
    <w:p w:rsidR="00806AA8" w:rsidRPr="00806AA8" w:rsidRDefault="00806AA8" w:rsidP="00806AA8">
      <w:pPr>
        <w:jc w:val="center"/>
        <w:rPr>
          <w:b/>
          <w:sz w:val="28"/>
          <w:szCs w:val="28"/>
          <w:lang w:val="tt-RU"/>
        </w:rPr>
      </w:pPr>
      <w:r w:rsidRPr="00806AA8">
        <w:rPr>
          <w:b/>
          <w:sz w:val="28"/>
          <w:szCs w:val="28"/>
        </w:rPr>
        <w:t xml:space="preserve">Совета </w:t>
      </w:r>
      <w:proofErr w:type="spellStart"/>
      <w:r w:rsidRPr="00806AA8">
        <w:rPr>
          <w:b/>
          <w:sz w:val="28"/>
          <w:szCs w:val="28"/>
        </w:rPr>
        <w:t>Нижнекондратинского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с</w:t>
      </w:r>
      <w:proofErr w:type="spellStart"/>
      <w:r w:rsidRPr="00806AA8">
        <w:rPr>
          <w:b/>
          <w:sz w:val="28"/>
          <w:szCs w:val="28"/>
        </w:rPr>
        <w:t>ельского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поселения</w:t>
      </w:r>
    </w:p>
    <w:p w:rsidR="00806AA8" w:rsidRDefault="00806AA8" w:rsidP="00806AA8">
      <w:pPr>
        <w:jc w:val="center"/>
        <w:rPr>
          <w:b/>
          <w:sz w:val="28"/>
          <w:szCs w:val="28"/>
        </w:rPr>
      </w:pPr>
      <w:proofErr w:type="spellStart"/>
      <w:r w:rsidRPr="00806AA8">
        <w:rPr>
          <w:b/>
          <w:sz w:val="28"/>
          <w:szCs w:val="28"/>
        </w:rPr>
        <w:t>Чистопольского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м</w:t>
      </w:r>
      <w:proofErr w:type="spellStart"/>
      <w:r w:rsidRPr="00806AA8">
        <w:rPr>
          <w:b/>
          <w:sz w:val="28"/>
          <w:szCs w:val="28"/>
        </w:rPr>
        <w:t>униципального</w:t>
      </w:r>
      <w:proofErr w:type="spellEnd"/>
      <w:r w:rsidRPr="00806AA8">
        <w:rPr>
          <w:b/>
          <w:sz w:val="28"/>
          <w:szCs w:val="28"/>
        </w:rPr>
        <w:t xml:space="preserve"> района </w:t>
      </w:r>
    </w:p>
    <w:p w:rsidR="00806AA8" w:rsidRPr="00806AA8" w:rsidRDefault="00806AA8" w:rsidP="00806AA8">
      <w:pPr>
        <w:jc w:val="center"/>
        <w:rPr>
          <w:b/>
          <w:sz w:val="28"/>
          <w:szCs w:val="28"/>
        </w:rPr>
      </w:pPr>
      <w:r w:rsidRPr="00806AA8">
        <w:rPr>
          <w:b/>
          <w:sz w:val="28"/>
          <w:szCs w:val="28"/>
        </w:rPr>
        <w:t>Республики Татарстан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806AA8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</w:t>
      </w:r>
      <w:r w:rsidR="00806AA8">
        <w:rPr>
          <w:noProof/>
          <w:sz w:val="28"/>
          <w:szCs w:val="28"/>
        </w:rPr>
        <w:t xml:space="preserve">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806AA8">
        <w:rPr>
          <w:b/>
          <w:sz w:val="28"/>
          <w:szCs w:val="28"/>
        </w:rPr>
        <w:t xml:space="preserve">ении изменений в решение Совета </w:t>
      </w:r>
      <w:proofErr w:type="spellStart"/>
      <w:r w:rsidR="00806AA8">
        <w:rPr>
          <w:b/>
          <w:sz w:val="28"/>
          <w:szCs w:val="28"/>
        </w:rPr>
        <w:t>Нижнекондратинского</w:t>
      </w:r>
      <w:proofErr w:type="spellEnd"/>
      <w:r w:rsidRPr="00EC7CD2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</w:t>
      </w:r>
      <w:r w:rsidR="00D67447">
        <w:rPr>
          <w:b/>
          <w:sz w:val="28"/>
          <w:szCs w:val="28"/>
        </w:rPr>
        <w:t>стан от 05.06.2019</w:t>
      </w:r>
      <w:r w:rsidR="00806AA8">
        <w:rPr>
          <w:b/>
          <w:sz w:val="28"/>
          <w:szCs w:val="28"/>
        </w:rPr>
        <w:t xml:space="preserve"> г. </w:t>
      </w:r>
      <w:r w:rsidRPr="00EC7CD2">
        <w:rPr>
          <w:b/>
          <w:sz w:val="28"/>
          <w:szCs w:val="28"/>
        </w:rPr>
        <w:t xml:space="preserve">№ </w:t>
      </w:r>
      <w:r w:rsidR="00D67447">
        <w:rPr>
          <w:b/>
          <w:sz w:val="28"/>
          <w:szCs w:val="28"/>
        </w:rPr>
        <w:t>60/2</w:t>
      </w:r>
      <w:r w:rsidRPr="00EC7CD2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806AA8" w:rsidRPr="00806AA8">
        <w:rPr>
          <w:b/>
          <w:sz w:val="28"/>
          <w:szCs w:val="28"/>
        </w:rPr>
        <w:t>«</w:t>
      </w:r>
      <w:proofErr w:type="spellStart"/>
      <w:r w:rsidR="00806AA8" w:rsidRPr="00806AA8">
        <w:rPr>
          <w:b/>
          <w:sz w:val="28"/>
          <w:szCs w:val="28"/>
        </w:rPr>
        <w:t>Нижнекондратинское</w:t>
      </w:r>
      <w:proofErr w:type="spellEnd"/>
      <w:r w:rsidR="00806AA8" w:rsidRPr="00806AA8">
        <w:rPr>
          <w:b/>
          <w:sz w:val="28"/>
          <w:szCs w:val="28"/>
        </w:rPr>
        <w:t xml:space="preserve"> сельское поселение»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223D" w:rsidRPr="00806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AA8" w:rsidRPr="00806AA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CD585F" w:rsidRPr="00806A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806AA8">
        <w:rPr>
          <w:rFonts w:ascii="Times New Roman" w:hAnsi="Times New Roman" w:cs="Times New Roman"/>
          <w:sz w:val="28"/>
          <w:szCs w:val="28"/>
        </w:rPr>
        <w:t>е</w:t>
      </w:r>
      <w:r w:rsidR="00CD585F" w:rsidRPr="00806A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806AA8">
        <w:rPr>
          <w:rFonts w:ascii="Times New Roman" w:hAnsi="Times New Roman" w:cs="Times New Roman"/>
          <w:sz w:val="28"/>
          <w:szCs w:val="28"/>
        </w:rPr>
        <w:t>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806AA8" w:rsidRPr="00806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AA8" w:rsidRPr="00806AA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806AA8" w:rsidRPr="00806AA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80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806A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67447">
        <w:rPr>
          <w:rFonts w:ascii="Times New Roman" w:hAnsi="Times New Roman" w:cs="Times New Roman"/>
          <w:sz w:val="28"/>
          <w:szCs w:val="28"/>
        </w:rPr>
        <w:t>05.06</w:t>
      </w:r>
      <w:r w:rsidR="00806AA8">
        <w:rPr>
          <w:rFonts w:ascii="Times New Roman" w:hAnsi="Times New Roman" w:cs="Times New Roman"/>
          <w:sz w:val="28"/>
          <w:szCs w:val="28"/>
        </w:rPr>
        <w:t>.20</w:t>
      </w:r>
      <w:r w:rsidR="00D67447">
        <w:rPr>
          <w:rFonts w:ascii="Times New Roman" w:hAnsi="Times New Roman" w:cs="Times New Roman"/>
          <w:sz w:val="28"/>
          <w:szCs w:val="28"/>
        </w:rPr>
        <w:t>19</w:t>
      </w:r>
      <w:r w:rsidR="00806AA8">
        <w:rPr>
          <w:rFonts w:ascii="Times New Roman" w:hAnsi="Times New Roman" w:cs="Times New Roman"/>
          <w:sz w:val="28"/>
          <w:szCs w:val="28"/>
        </w:rPr>
        <w:t xml:space="preserve"> г.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806AA8">
        <w:rPr>
          <w:rFonts w:ascii="Times New Roman" w:hAnsi="Times New Roman" w:cs="Times New Roman"/>
          <w:sz w:val="28"/>
          <w:szCs w:val="28"/>
        </w:rPr>
        <w:t>6</w:t>
      </w:r>
      <w:r w:rsidR="00D67447">
        <w:rPr>
          <w:rFonts w:ascii="Times New Roman" w:hAnsi="Times New Roman" w:cs="Times New Roman"/>
          <w:sz w:val="28"/>
          <w:szCs w:val="28"/>
        </w:rPr>
        <w:t>0</w:t>
      </w:r>
      <w:r w:rsidR="00806AA8">
        <w:rPr>
          <w:rFonts w:ascii="Times New Roman" w:hAnsi="Times New Roman" w:cs="Times New Roman"/>
          <w:sz w:val="28"/>
          <w:szCs w:val="28"/>
        </w:rPr>
        <w:t>/</w:t>
      </w:r>
      <w:r w:rsidR="00D67447">
        <w:rPr>
          <w:rFonts w:ascii="Times New Roman" w:hAnsi="Times New Roman" w:cs="Times New Roman"/>
          <w:sz w:val="28"/>
          <w:szCs w:val="28"/>
        </w:rPr>
        <w:t>2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806A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Ч</w:t>
      </w:r>
      <w:r w:rsidR="00840AFF" w:rsidRPr="00EC7CD2">
        <w:rPr>
          <w:rFonts w:ascii="Times New Roman" w:hAnsi="Times New Roman" w:cs="Times New Roman"/>
          <w:sz w:val="28"/>
          <w:szCs w:val="28"/>
        </w:rPr>
        <w:t>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D67447">
        <w:rPr>
          <w:rFonts w:ascii="Times New Roman" w:hAnsi="Times New Roman" w:cs="Times New Roman"/>
          <w:sz w:val="28"/>
          <w:szCs w:val="28"/>
        </w:rPr>
        <w:t>еспублики Татарстан от 05</w:t>
      </w:r>
      <w:r w:rsidR="00806AA8">
        <w:rPr>
          <w:rFonts w:ascii="Times New Roman" w:hAnsi="Times New Roman" w:cs="Times New Roman"/>
          <w:sz w:val="28"/>
          <w:szCs w:val="28"/>
        </w:rPr>
        <w:t>.0</w:t>
      </w:r>
      <w:r w:rsidR="00D67447">
        <w:rPr>
          <w:rFonts w:ascii="Times New Roman" w:hAnsi="Times New Roman" w:cs="Times New Roman"/>
          <w:sz w:val="28"/>
          <w:szCs w:val="28"/>
        </w:rPr>
        <w:t>6.2019</w:t>
      </w:r>
      <w:bookmarkStart w:id="0" w:name="_GoBack"/>
      <w:bookmarkEnd w:id="0"/>
      <w:r w:rsidR="00806AA8">
        <w:rPr>
          <w:rFonts w:ascii="Times New Roman" w:hAnsi="Times New Roman" w:cs="Times New Roman"/>
          <w:sz w:val="28"/>
          <w:szCs w:val="28"/>
        </w:rPr>
        <w:t xml:space="preserve"> г.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806AA8">
        <w:rPr>
          <w:rFonts w:ascii="Times New Roman" w:hAnsi="Times New Roman" w:cs="Times New Roman"/>
          <w:sz w:val="28"/>
          <w:szCs w:val="28"/>
        </w:rPr>
        <w:t>6</w:t>
      </w:r>
      <w:r w:rsidR="00D67447">
        <w:rPr>
          <w:rFonts w:ascii="Times New Roman" w:hAnsi="Times New Roman" w:cs="Times New Roman"/>
          <w:sz w:val="28"/>
          <w:szCs w:val="28"/>
        </w:rPr>
        <w:t>0</w:t>
      </w:r>
      <w:r w:rsidR="00806AA8">
        <w:rPr>
          <w:rFonts w:ascii="Times New Roman" w:hAnsi="Times New Roman" w:cs="Times New Roman"/>
          <w:sz w:val="28"/>
          <w:szCs w:val="28"/>
        </w:rPr>
        <w:t>/</w:t>
      </w:r>
      <w:r w:rsidR="00D67447">
        <w:rPr>
          <w:rFonts w:ascii="Times New Roman" w:hAnsi="Times New Roman" w:cs="Times New Roman"/>
          <w:sz w:val="28"/>
          <w:szCs w:val="28"/>
        </w:rPr>
        <w:t>2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6) в пункте 13 слова «, избирательной комиссии муниципального образования»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806AA8">
        <w:rPr>
          <w:sz w:val="28"/>
          <w:szCs w:val="28"/>
        </w:rPr>
        <w:t xml:space="preserve">озложить на главу </w:t>
      </w:r>
      <w:proofErr w:type="spellStart"/>
      <w:r w:rsidR="00806AA8">
        <w:rPr>
          <w:sz w:val="28"/>
          <w:szCs w:val="28"/>
        </w:rPr>
        <w:t>Нижнекондратинского</w:t>
      </w:r>
      <w:proofErr w:type="spellEnd"/>
      <w:r w:rsidR="00806AA8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AA8" w:rsidRDefault="00806AA8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F3" w:rsidRPr="00EC7CD2" w:rsidRDefault="00806AA8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EC7CD2" w:rsidRDefault="005B1BF3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С.В.Васильев</w:t>
      </w:r>
      <w:proofErr w:type="spellEnd"/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B6" w:rsidRDefault="00613FB6" w:rsidP="00865450">
      <w:r>
        <w:separator/>
      </w:r>
    </w:p>
  </w:endnote>
  <w:endnote w:type="continuationSeparator" w:id="0">
    <w:p w:rsidR="00613FB6" w:rsidRDefault="00613FB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B6" w:rsidRDefault="00613FB6" w:rsidP="00865450">
      <w:r>
        <w:separator/>
      </w:r>
    </w:p>
  </w:footnote>
  <w:footnote w:type="continuationSeparator" w:id="0">
    <w:p w:rsidR="00613FB6" w:rsidRDefault="00613FB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47">
          <w:rPr>
            <w:noProof/>
          </w:rPr>
          <w:t>3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3808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47BFB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3FB6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06AA8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67447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0AB8-EB4A-4980-8CBE-32DE583E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4</cp:revision>
  <cp:lastPrinted>2023-06-29T05:46:00Z</cp:lastPrinted>
  <dcterms:created xsi:type="dcterms:W3CDTF">2023-06-29T05:33:00Z</dcterms:created>
  <dcterms:modified xsi:type="dcterms:W3CDTF">2023-06-29T06:50:00Z</dcterms:modified>
</cp:coreProperties>
</file>