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C" w:rsidRPr="00FA2308" w:rsidRDefault="004C361C" w:rsidP="000A7791">
      <w:pPr>
        <w:keepNext/>
        <w:keepLines/>
        <w:spacing w:after="266"/>
        <w:ind w:right="6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4C361C" w:rsidRPr="00FA2308" w:rsidRDefault="000A7791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cs="Arial"/>
          <w:noProof/>
          <w:lang w:eastAsia="ru-RU"/>
        </w:rPr>
        <w:drawing>
          <wp:inline distT="0" distB="0" distL="0" distR="0" wp14:anchorId="59E1C798" wp14:editId="45B2F75D">
            <wp:extent cx="5940425" cy="2000451"/>
            <wp:effectExtent l="0" t="0" r="3175" b="0"/>
            <wp:docPr id="1" name="Рисунок 1" descr="Описание: 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1C" w:rsidRPr="000A7791" w:rsidRDefault="000A7791" w:rsidP="000A7791">
      <w:pPr>
        <w:spacing w:after="296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A779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ПОСТАНОВЛЕНИЕ       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</w:t>
      </w:r>
      <w:r w:rsidRPr="000A7791">
        <w:rPr>
          <w:rFonts w:ascii="Times New Roman" w:eastAsia="Times New Roman" w:hAnsi="Times New Roman" w:cs="Times New Roman"/>
          <w:b/>
          <w:sz w:val="28"/>
          <w:lang w:eastAsia="ru-RU"/>
        </w:rPr>
        <w:t>КАРАР</w:t>
      </w:r>
      <w:r w:rsidR="004C361C" w:rsidRPr="000A779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</w:p>
    <w:p w:rsidR="004C361C" w:rsidRPr="00FA2308" w:rsidRDefault="004C361C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="00A20421">
        <w:rPr>
          <w:rFonts w:ascii="Times New Roman" w:eastAsia="Times New Roman" w:hAnsi="Times New Roman" w:cs="Times New Roman"/>
          <w:sz w:val="28"/>
          <w:lang w:eastAsia="ru-RU"/>
        </w:rPr>
        <w:t>_________</w:t>
      </w:r>
      <w:r w:rsidR="000A7791">
        <w:rPr>
          <w:rFonts w:ascii="Times New Roman" w:eastAsia="Times New Roman" w:hAnsi="Times New Roman" w:cs="Times New Roman"/>
          <w:sz w:val="28"/>
          <w:lang w:eastAsia="ru-RU"/>
        </w:rPr>
        <w:t xml:space="preserve"> 2023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20421">
        <w:rPr>
          <w:rFonts w:ascii="Times New Roman" w:eastAsia="Times New Roman" w:hAnsi="Times New Roman" w:cs="Times New Roman"/>
          <w:sz w:val="28"/>
          <w:lang w:eastAsia="ru-RU"/>
        </w:rPr>
        <w:t>____</w:t>
      </w:r>
      <w:bookmarkStart w:id="0" w:name="_GoBack"/>
      <w:bookmarkEnd w:id="0"/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r w:rsidR="00685F24">
        <w:rPr>
          <w:rFonts w:ascii="Times New Roman" w:eastAsia="Times New Roman" w:hAnsi="Times New Roman" w:cs="Times New Roman"/>
          <w:sz w:val="28"/>
          <w:lang w:eastAsia="ru-RU"/>
        </w:rPr>
        <w:t xml:space="preserve">Муслюмкинское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Чистопольского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«Об 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 окружающей среде»,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Исполнительный комитет </w:t>
      </w:r>
      <w:r w:rsidR="00BE13C9">
        <w:rPr>
          <w:rFonts w:ascii="Times New Roman" w:eastAsia="Times New Roman" w:hAnsi="Times New Roman" w:cs="Times New Roman"/>
          <w:sz w:val="28"/>
          <w:lang w:eastAsia="ru-RU"/>
        </w:rPr>
        <w:t>Муслюмкинского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Чистопольского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 </w:t>
      </w:r>
    </w:p>
    <w:p w:rsidR="004C361C" w:rsidRPr="00FA2308" w:rsidRDefault="004C361C" w:rsidP="000139E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муниципального образования  «</w:t>
      </w:r>
      <w:r w:rsidR="00BE13C9">
        <w:rPr>
          <w:rFonts w:ascii="Times New Roman" w:eastAsia="Times New Roman" w:hAnsi="Times New Roman" w:cs="Times New Roman"/>
          <w:sz w:val="28"/>
          <w:lang w:eastAsia="ru-RU"/>
        </w:rPr>
        <w:t xml:space="preserve">Муслюмкинское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сельское поселение» Чистопольского муниципального района Республики Татарстан </w:t>
      </w:r>
      <w:r w:rsidR="000139E5">
        <w:rPr>
          <w:rFonts w:ascii="Times New Roman" w:eastAsia="Times New Roman" w:hAnsi="Times New Roman" w:cs="Times New Roman"/>
          <w:sz w:val="28"/>
          <w:lang w:eastAsia="ru-RU"/>
        </w:rPr>
        <w:t xml:space="preserve">по адресам: РТ, Чистопольский район, </w:t>
      </w:r>
      <w:proofErr w:type="spellStart"/>
      <w:r w:rsidR="000139E5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gramStart"/>
      <w:r w:rsidR="000139E5">
        <w:rPr>
          <w:rFonts w:ascii="Times New Roman" w:eastAsia="Times New Roman" w:hAnsi="Times New Roman" w:cs="Times New Roman"/>
          <w:sz w:val="28"/>
          <w:lang w:eastAsia="ru-RU"/>
        </w:rPr>
        <w:t>.М</w:t>
      </w:r>
      <w:proofErr w:type="gramEnd"/>
      <w:r w:rsidR="000139E5">
        <w:rPr>
          <w:rFonts w:ascii="Times New Roman" w:eastAsia="Times New Roman" w:hAnsi="Times New Roman" w:cs="Times New Roman"/>
          <w:sz w:val="28"/>
          <w:lang w:eastAsia="ru-RU"/>
        </w:rPr>
        <w:t>услюмкино</w:t>
      </w:r>
      <w:proofErr w:type="spellEnd"/>
      <w:r w:rsidR="000139E5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="000139E5">
        <w:rPr>
          <w:rFonts w:ascii="Times New Roman" w:eastAsia="Times New Roman" w:hAnsi="Times New Roman" w:cs="Times New Roman"/>
          <w:sz w:val="28"/>
          <w:lang w:eastAsia="ru-RU"/>
        </w:rPr>
        <w:t>ул.Пионерская</w:t>
      </w:r>
      <w:proofErr w:type="spellEnd"/>
      <w:r w:rsidR="000139E5">
        <w:rPr>
          <w:rFonts w:ascii="Times New Roman" w:eastAsia="Times New Roman" w:hAnsi="Times New Roman" w:cs="Times New Roman"/>
          <w:sz w:val="28"/>
          <w:lang w:eastAsia="ru-RU"/>
        </w:rPr>
        <w:t xml:space="preserve">, д.11, помещение. РТ, Чистопольский район, </w:t>
      </w:r>
      <w:proofErr w:type="spellStart"/>
      <w:r w:rsidR="000139E5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gramStart"/>
      <w:r w:rsidR="000139E5">
        <w:rPr>
          <w:rFonts w:ascii="Times New Roman" w:eastAsia="Times New Roman" w:hAnsi="Times New Roman" w:cs="Times New Roman"/>
          <w:sz w:val="28"/>
          <w:lang w:eastAsia="ru-RU"/>
        </w:rPr>
        <w:t>.Б</w:t>
      </w:r>
      <w:proofErr w:type="gramEnd"/>
      <w:r w:rsidR="000139E5">
        <w:rPr>
          <w:rFonts w:ascii="Times New Roman" w:eastAsia="Times New Roman" w:hAnsi="Times New Roman" w:cs="Times New Roman"/>
          <w:sz w:val="28"/>
          <w:lang w:eastAsia="ru-RU"/>
        </w:rPr>
        <w:t>ахта</w:t>
      </w:r>
      <w:proofErr w:type="spellEnd"/>
      <w:r w:rsidR="000139E5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="000139E5">
        <w:rPr>
          <w:rFonts w:ascii="Times New Roman" w:eastAsia="Times New Roman" w:hAnsi="Times New Roman" w:cs="Times New Roman"/>
          <w:sz w:val="28"/>
          <w:lang w:eastAsia="ru-RU"/>
        </w:rPr>
        <w:t>ул.Широкая</w:t>
      </w:r>
      <w:proofErr w:type="spellEnd"/>
      <w:r w:rsidR="000139E5">
        <w:rPr>
          <w:rFonts w:ascii="Times New Roman" w:eastAsia="Times New Roman" w:hAnsi="Times New Roman" w:cs="Times New Roman"/>
          <w:sz w:val="28"/>
          <w:lang w:eastAsia="ru-RU"/>
        </w:rPr>
        <w:t>, д.48,  здание клуба.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</w:t>
      </w:r>
      <w:proofErr w:type="gramStart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361C" w:rsidRPr="00FA2308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E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Муслюмкинского</w:t>
      </w: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                   </w:t>
      </w:r>
      <w:r w:rsidR="00BE13C9">
        <w:rPr>
          <w:rFonts w:ascii="Times New Roman" w:eastAsia="Times New Roman" w:hAnsi="Times New Roman" w:cs="Times New Roman"/>
          <w:sz w:val="28"/>
          <w:lang w:eastAsia="ru-RU"/>
        </w:rPr>
        <w:t xml:space="preserve">            Л.З. Хабибуллина</w:t>
      </w:r>
    </w:p>
    <w:sectPr w:rsidR="00C15077" w:rsidRPr="00FA2308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0139E5"/>
    <w:rsid w:val="00037A25"/>
    <w:rsid w:val="000A7791"/>
    <w:rsid w:val="003329E4"/>
    <w:rsid w:val="004C361C"/>
    <w:rsid w:val="0050587C"/>
    <w:rsid w:val="00522C4A"/>
    <w:rsid w:val="005260D8"/>
    <w:rsid w:val="00685F24"/>
    <w:rsid w:val="007E59D6"/>
    <w:rsid w:val="00843D09"/>
    <w:rsid w:val="0084687C"/>
    <w:rsid w:val="008D3A45"/>
    <w:rsid w:val="00A20421"/>
    <w:rsid w:val="00B600CF"/>
    <w:rsid w:val="00B6344B"/>
    <w:rsid w:val="00BE13C9"/>
    <w:rsid w:val="00C15077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Musl</cp:lastModifiedBy>
  <cp:revision>8</cp:revision>
  <cp:lastPrinted>2023-03-22T06:04:00Z</cp:lastPrinted>
  <dcterms:created xsi:type="dcterms:W3CDTF">2023-03-15T11:09:00Z</dcterms:created>
  <dcterms:modified xsi:type="dcterms:W3CDTF">2023-03-27T13:02:00Z</dcterms:modified>
</cp:coreProperties>
</file>